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425F845E"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6565EC74" w14:textId="77777777" w:rsidR="0089505A" w:rsidRPr="00F83BA4" w:rsidRDefault="0089505A" w:rsidP="00AF110B">
      <w:pPr>
        <w:tabs>
          <w:tab w:val="center" w:pos="4320"/>
          <w:tab w:val="center" w:pos="4680"/>
          <w:tab w:val="left" w:pos="5715"/>
          <w:tab w:val="right" w:pos="8640"/>
        </w:tabs>
        <w:jc w:val="center"/>
        <w:rPr>
          <w:b/>
          <w:snapToGrid w:val="0"/>
          <w:sz w:val="22"/>
          <w:szCs w:val="22"/>
        </w:rPr>
      </w:pPr>
      <w:r w:rsidRPr="00F83BA4">
        <w:rPr>
          <w:b/>
          <w:snapToGrid w:val="0"/>
          <w:sz w:val="22"/>
          <w:szCs w:val="22"/>
        </w:rPr>
        <w:t>Board Minutes</w:t>
      </w:r>
    </w:p>
    <w:p w14:paraId="122D03F9" w14:textId="0AEDDA67" w:rsidR="00E43889" w:rsidRPr="00F83BA4" w:rsidRDefault="00187F59" w:rsidP="00C23768">
      <w:pPr>
        <w:tabs>
          <w:tab w:val="center" w:pos="4320"/>
          <w:tab w:val="right" w:pos="8640"/>
        </w:tabs>
        <w:jc w:val="center"/>
        <w:rPr>
          <w:b/>
          <w:snapToGrid w:val="0"/>
          <w:sz w:val="22"/>
          <w:szCs w:val="22"/>
        </w:rPr>
      </w:pPr>
      <w:r>
        <w:rPr>
          <w:b/>
          <w:snapToGrid w:val="0"/>
          <w:sz w:val="22"/>
          <w:szCs w:val="22"/>
        </w:rPr>
        <w:t>October 9</w:t>
      </w:r>
      <w:r w:rsidR="00C43E9F" w:rsidRPr="00F83BA4">
        <w:rPr>
          <w:b/>
          <w:snapToGrid w:val="0"/>
          <w:sz w:val="22"/>
          <w:szCs w:val="22"/>
        </w:rPr>
        <w:t>,</w:t>
      </w:r>
      <w:r w:rsidR="00625836" w:rsidRPr="00F83BA4">
        <w:rPr>
          <w:b/>
          <w:snapToGrid w:val="0"/>
          <w:sz w:val="22"/>
          <w:szCs w:val="22"/>
        </w:rPr>
        <w:t xml:space="preserve"> 202</w:t>
      </w:r>
      <w:r w:rsidR="00F0727B" w:rsidRPr="00F83BA4">
        <w:rPr>
          <w:b/>
          <w:snapToGrid w:val="0"/>
          <w:sz w:val="22"/>
          <w:szCs w:val="22"/>
        </w:rPr>
        <w:t>5</w:t>
      </w:r>
    </w:p>
    <w:p w14:paraId="63FE1529" w14:textId="77777777" w:rsidR="0089505A" w:rsidRPr="00F83BA4" w:rsidRDefault="0089505A" w:rsidP="006E66B2">
      <w:pPr>
        <w:rPr>
          <w:spacing w:val="1"/>
        </w:rPr>
      </w:pPr>
    </w:p>
    <w:p w14:paraId="0A5D4BF3" w14:textId="7CF49A26" w:rsidR="0089505A" w:rsidRPr="00BD7A30" w:rsidRDefault="0089505A" w:rsidP="006E66B2">
      <w:r w:rsidRPr="00BD7A30">
        <w:t xml:space="preserve">The regular meeting of the Crawford County Board of Road Commissioners was held at their office at 500 Huron Street on </w:t>
      </w:r>
      <w:r w:rsidR="002F0498" w:rsidRPr="00BD7A30">
        <w:t xml:space="preserve">Thursday, </w:t>
      </w:r>
      <w:r w:rsidR="00187F59" w:rsidRPr="00BD7A30">
        <w:t>October 9</w:t>
      </w:r>
      <w:r w:rsidRPr="00BD7A30">
        <w:t xml:space="preserve"> at 4:3</w:t>
      </w:r>
      <w:r w:rsidR="00A07BA7" w:rsidRPr="00BD7A30">
        <w:t>0</w:t>
      </w:r>
      <w:r w:rsidR="003328FD" w:rsidRPr="00BD7A30">
        <w:t xml:space="preserve"> </w:t>
      </w:r>
      <w:r w:rsidRPr="00BD7A30">
        <w:t>p.m., Present</w:t>
      </w:r>
      <w:r w:rsidR="00250099" w:rsidRPr="00BD7A30">
        <w:t xml:space="preserve">: </w:t>
      </w:r>
      <w:r w:rsidR="005C1918" w:rsidRPr="00BD7A30">
        <w:t>Vice Chairman Summers,</w:t>
      </w:r>
      <w:r w:rsidR="000338F6" w:rsidRPr="00BD7A30">
        <w:t xml:space="preserve"> </w:t>
      </w:r>
      <w:r w:rsidR="00F40E7A" w:rsidRPr="00BD7A30">
        <w:t xml:space="preserve">Commissioner Hanson, </w:t>
      </w:r>
      <w:r w:rsidR="00544F8E" w:rsidRPr="00BD7A30">
        <w:t xml:space="preserve">Commissioner Jones. </w:t>
      </w:r>
      <w:r w:rsidR="00B26852" w:rsidRPr="00BD7A30">
        <w:t>Absent:</w:t>
      </w:r>
      <w:r w:rsidR="003328FD" w:rsidRPr="00BD7A30">
        <w:t xml:space="preserve"> </w:t>
      </w:r>
      <w:r w:rsidR="00544F8E" w:rsidRPr="00BD7A30">
        <w:t xml:space="preserve">Chairman Halstead, </w:t>
      </w:r>
      <w:r w:rsidR="00F40E7A" w:rsidRPr="00BD7A30">
        <w:t>Commissioner</w:t>
      </w:r>
      <w:r w:rsidR="000338F6" w:rsidRPr="00BD7A30">
        <w:t xml:space="preserve"> </w:t>
      </w:r>
      <w:r w:rsidRPr="00BD7A30">
        <w:t>Larson. Administrative staff present</w:t>
      </w:r>
      <w:r w:rsidR="00A67AC0" w:rsidRPr="00BD7A30">
        <w:t xml:space="preserve">: </w:t>
      </w:r>
      <w:r w:rsidR="002B0AA8" w:rsidRPr="00BD7A30">
        <w:t>Managing Director, Don Babcock</w:t>
      </w:r>
      <w:r w:rsidR="00A07BA7" w:rsidRPr="00BD7A30">
        <w:t>, Clerk of the Board, Kaitlyn Pratt</w:t>
      </w:r>
      <w:r w:rsidR="00544F8E" w:rsidRPr="00BD7A30">
        <w:t>, Engineer Technician, Matt Gabriel</w:t>
      </w:r>
      <w:r w:rsidR="00A07BA7" w:rsidRPr="00BD7A30">
        <w:t xml:space="preserve"> Public</w:t>
      </w:r>
      <w:r w:rsidRPr="00BD7A30">
        <w:t xml:space="preserve"> </w:t>
      </w:r>
      <w:r w:rsidR="004970CE" w:rsidRPr="00BD7A30">
        <w:t>Attending</w:t>
      </w:r>
      <w:bookmarkStart w:id="0" w:name="_Hlk69453581"/>
      <w:r w:rsidR="00AB2683" w:rsidRPr="00BD7A30">
        <w:t xml:space="preserve">: </w:t>
      </w:r>
      <w:r w:rsidR="00A07BA7" w:rsidRPr="00BD7A30">
        <w:t>Tom Coors</w:t>
      </w:r>
      <w:r w:rsidR="00F24D9B" w:rsidRPr="00BD7A30">
        <w:t>,</w:t>
      </w:r>
      <w:r w:rsidR="00A07BA7" w:rsidRPr="00BD7A30">
        <w:t xml:space="preserve"> Maple Forest Township Supervisor</w:t>
      </w:r>
      <w:r w:rsidR="00544F8E" w:rsidRPr="00BD7A30">
        <w:t xml:space="preserve">, Julee Dean, Crawford County Transit Authority, Scott Barritt, South Branch Township, Nico Tucker, NEMCOG. </w:t>
      </w:r>
    </w:p>
    <w:p w14:paraId="30D1685D" w14:textId="77777777" w:rsidR="0048563A" w:rsidRPr="00BD7A30" w:rsidRDefault="0048563A" w:rsidP="006E66B2"/>
    <w:p w14:paraId="38375AA8" w14:textId="62607782" w:rsidR="0089505A" w:rsidRPr="00BD7A30" w:rsidRDefault="0089505A" w:rsidP="006E66B2">
      <w:r w:rsidRPr="00BD7A30">
        <w:t>It was moved by</w:t>
      </w:r>
      <w:r w:rsidR="00A76C0E" w:rsidRPr="00BD7A30">
        <w:t xml:space="preserve"> </w:t>
      </w:r>
      <w:r w:rsidR="00187F59" w:rsidRPr="00BD7A30">
        <w:t>Commissioner Jones</w:t>
      </w:r>
      <w:r w:rsidR="002B0AA8" w:rsidRPr="00BD7A30">
        <w:t xml:space="preserve"> </w:t>
      </w:r>
      <w:r w:rsidR="0099023D" w:rsidRPr="00BD7A30">
        <w:t xml:space="preserve">and supported by </w:t>
      </w:r>
      <w:r w:rsidR="00DF1A14" w:rsidRPr="00BD7A30">
        <w:t>Commissioner Hanson</w:t>
      </w:r>
      <w:r w:rsidR="0099023D" w:rsidRPr="00BD7A30">
        <w:t xml:space="preserve"> </w:t>
      </w:r>
      <w:r w:rsidR="00625836" w:rsidRPr="00BD7A30">
        <w:t>to</w:t>
      </w:r>
      <w:r w:rsidRPr="00BD7A30">
        <w:t xml:space="preserve"> approve</w:t>
      </w:r>
      <w:r w:rsidR="000338F6" w:rsidRPr="00BD7A30">
        <w:t xml:space="preserve"> </w:t>
      </w:r>
      <w:proofErr w:type="gramStart"/>
      <w:r w:rsidR="00187F59" w:rsidRPr="00BD7A30">
        <w:t>the October</w:t>
      </w:r>
      <w:proofErr w:type="gramEnd"/>
      <w:r w:rsidR="00187F59" w:rsidRPr="00BD7A30">
        <w:t xml:space="preserve"> 9</w:t>
      </w:r>
      <w:r w:rsidR="00F0727B" w:rsidRPr="00BD7A30">
        <w:t xml:space="preserve">, </w:t>
      </w:r>
      <w:r w:rsidR="008E73E5" w:rsidRPr="00BD7A30">
        <w:t>2025;</w:t>
      </w:r>
      <w:r w:rsidRPr="00BD7A30">
        <w:t xml:space="preserve"> Crawford County Road Commission Agenda</w:t>
      </w:r>
      <w:bookmarkStart w:id="1" w:name="_Hlk87871049"/>
      <w:r w:rsidR="00187F59" w:rsidRPr="00BD7A30">
        <w:t xml:space="preserve"> as presented</w:t>
      </w:r>
      <w:r w:rsidR="00857BA0" w:rsidRPr="00BD7A30">
        <w:t>.</w:t>
      </w:r>
      <w:r w:rsidR="00AD580C" w:rsidRPr="00BD7A30">
        <w:t xml:space="preserve"> </w:t>
      </w:r>
      <w:r w:rsidRPr="00BD7A30">
        <w:t>Roll Call</w:t>
      </w:r>
      <w:r w:rsidR="008E73E5" w:rsidRPr="00BD7A30">
        <w:t>: Larson</w:t>
      </w:r>
      <w:r w:rsidRPr="00BD7A30">
        <w:t xml:space="preserve"> absent, </w:t>
      </w:r>
      <w:r w:rsidR="00150A5C" w:rsidRPr="00BD7A30">
        <w:t>Ha</w:t>
      </w:r>
      <w:r w:rsidR="00343AE5" w:rsidRPr="00BD7A30">
        <w:t>lstead</w:t>
      </w:r>
      <w:r w:rsidR="00150A5C" w:rsidRPr="00BD7A30">
        <w:t xml:space="preserve"> </w:t>
      </w:r>
      <w:r w:rsidR="00187F59" w:rsidRPr="00BD7A30">
        <w:t>absent</w:t>
      </w:r>
      <w:r w:rsidR="005D5634" w:rsidRPr="00BD7A30">
        <w:t>, Hanson</w:t>
      </w:r>
      <w:r w:rsidRPr="00BD7A30">
        <w:t xml:space="preserve"> </w:t>
      </w:r>
      <w:r w:rsidR="00CA393C" w:rsidRPr="00BD7A30">
        <w:t>yea</w:t>
      </w:r>
      <w:r w:rsidRPr="00BD7A30">
        <w:t xml:space="preserve">, Jones </w:t>
      </w:r>
      <w:r w:rsidR="00187F59" w:rsidRPr="00BD7A30">
        <w:t>yea</w:t>
      </w:r>
      <w:r w:rsidRPr="00BD7A30">
        <w:t>,</w:t>
      </w:r>
      <w:r w:rsidR="00150A5C" w:rsidRPr="00BD7A30">
        <w:t xml:space="preserve"> </w:t>
      </w:r>
      <w:proofErr w:type="gramStart"/>
      <w:r w:rsidRPr="00BD7A30">
        <w:t>Summers</w:t>
      </w:r>
      <w:proofErr w:type="gramEnd"/>
      <w:r w:rsidRPr="00BD7A30">
        <w:t xml:space="preserve"> </w:t>
      </w:r>
      <w:r w:rsidR="005C1918" w:rsidRPr="00BD7A30">
        <w:t>yea</w:t>
      </w:r>
      <w:r w:rsidRPr="00BD7A30">
        <w:t>. Motion Carried.</w:t>
      </w:r>
      <w:bookmarkEnd w:id="1"/>
    </w:p>
    <w:p w14:paraId="3E9DAD68" w14:textId="77777777" w:rsidR="0089505A" w:rsidRPr="00BD7A30" w:rsidRDefault="0089505A" w:rsidP="006E66B2"/>
    <w:bookmarkEnd w:id="0"/>
    <w:p w14:paraId="42124878" w14:textId="554D69AE" w:rsidR="00F40E7A" w:rsidRPr="00BD7A30" w:rsidRDefault="0099023D" w:rsidP="00F40E7A">
      <w:r w:rsidRPr="00BD7A30">
        <w:t xml:space="preserve">It was moved by </w:t>
      </w:r>
      <w:r w:rsidR="00187F59" w:rsidRPr="00BD7A30">
        <w:t>Commissioner Hanson</w:t>
      </w:r>
      <w:r w:rsidR="00DF1A14" w:rsidRPr="00BD7A30">
        <w:t xml:space="preserve"> </w:t>
      </w:r>
      <w:r w:rsidR="006877CE" w:rsidRPr="00BD7A30">
        <w:t xml:space="preserve">and supported by </w:t>
      </w:r>
      <w:r w:rsidR="00187F59" w:rsidRPr="00BD7A30">
        <w:t>Vice Chairman Summers</w:t>
      </w:r>
      <w:r w:rsidR="006877CE" w:rsidRPr="00BD7A30">
        <w:t xml:space="preserve"> </w:t>
      </w:r>
      <w:r w:rsidRPr="00BD7A30">
        <w:t xml:space="preserve">to approve </w:t>
      </w:r>
      <w:r w:rsidR="000338F6" w:rsidRPr="00BD7A30">
        <w:rPr>
          <w:spacing w:val="3"/>
        </w:rPr>
        <w:t>the</w:t>
      </w:r>
      <w:r w:rsidR="000338F6" w:rsidRPr="00BD7A30">
        <w:rPr>
          <w:spacing w:val="-1"/>
        </w:rPr>
        <w:t xml:space="preserve"> </w:t>
      </w:r>
      <w:r w:rsidR="00A07BA7" w:rsidRPr="00BD7A30">
        <w:rPr>
          <w:spacing w:val="-1"/>
        </w:rPr>
        <w:t xml:space="preserve">September </w:t>
      </w:r>
      <w:r w:rsidR="00187F59" w:rsidRPr="00BD7A30">
        <w:rPr>
          <w:spacing w:val="-1"/>
        </w:rPr>
        <w:t>25</w:t>
      </w:r>
      <w:r w:rsidR="000338F6" w:rsidRPr="00BD7A30">
        <w:rPr>
          <w:spacing w:val="-1"/>
        </w:rPr>
        <w:t>, 202</w:t>
      </w:r>
      <w:r w:rsidR="00A76C0E" w:rsidRPr="00BD7A30">
        <w:rPr>
          <w:spacing w:val="-1"/>
        </w:rPr>
        <w:t>5</w:t>
      </w:r>
      <w:r w:rsidR="000338F6" w:rsidRPr="00BD7A30">
        <w:rPr>
          <w:spacing w:val="4"/>
        </w:rPr>
        <w:t>,</w:t>
      </w:r>
      <w:r w:rsidR="000338F6" w:rsidRPr="00BD7A30">
        <w:rPr>
          <w:spacing w:val="-15"/>
        </w:rPr>
        <w:t xml:space="preserve"> </w:t>
      </w:r>
      <w:r w:rsidR="000338F6" w:rsidRPr="00BD7A30">
        <w:t>Board</w:t>
      </w:r>
      <w:r w:rsidR="000338F6" w:rsidRPr="00BD7A30">
        <w:rPr>
          <w:spacing w:val="-1"/>
        </w:rPr>
        <w:t xml:space="preserve"> </w:t>
      </w:r>
      <w:r w:rsidR="000338F6" w:rsidRPr="00BD7A30">
        <w:t>Minutes</w:t>
      </w:r>
      <w:r w:rsidR="000338F6" w:rsidRPr="00BD7A30">
        <w:rPr>
          <w:spacing w:val="-7"/>
        </w:rPr>
        <w:t xml:space="preserve"> </w:t>
      </w:r>
      <w:r w:rsidR="00F0727B" w:rsidRPr="00BD7A30">
        <w:rPr>
          <w:spacing w:val="8"/>
        </w:rPr>
        <w:t xml:space="preserve">as </w:t>
      </w:r>
      <w:r w:rsidR="005C1918" w:rsidRPr="00BD7A30">
        <w:rPr>
          <w:spacing w:val="8"/>
        </w:rPr>
        <w:t>presented</w:t>
      </w:r>
      <w:r w:rsidR="00F40E7A" w:rsidRPr="00BD7A30">
        <w:t xml:space="preserve"> </w:t>
      </w:r>
      <w:r w:rsidR="00CA393C" w:rsidRPr="00BD7A30">
        <w:t xml:space="preserve">Roll Call: Larson absent, Halstead </w:t>
      </w:r>
      <w:r w:rsidR="00187F59" w:rsidRPr="00BD7A30">
        <w:t>absent</w:t>
      </w:r>
      <w:r w:rsidR="00CA393C" w:rsidRPr="00BD7A30">
        <w:t xml:space="preserve">, Hanson yea, Jones </w:t>
      </w:r>
      <w:r w:rsidR="00187F59" w:rsidRPr="00BD7A30">
        <w:t>ye</w:t>
      </w:r>
      <w:r w:rsidR="00A07BA7" w:rsidRPr="00BD7A30">
        <w:t>a</w:t>
      </w:r>
      <w:r w:rsidR="00CA393C" w:rsidRPr="00BD7A30">
        <w:t xml:space="preserve">, </w:t>
      </w:r>
      <w:proofErr w:type="gramStart"/>
      <w:r w:rsidR="00CA393C" w:rsidRPr="00BD7A30">
        <w:t>Summers</w:t>
      </w:r>
      <w:proofErr w:type="gramEnd"/>
      <w:r w:rsidR="00CA393C" w:rsidRPr="00BD7A30">
        <w:t xml:space="preserve"> yea. Motion Carried.</w:t>
      </w:r>
    </w:p>
    <w:p w14:paraId="52730DB1" w14:textId="77777777" w:rsidR="0089505A" w:rsidRPr="00BD7A30" w:rsidRDefault="0089505A" w:rsidP="006E66B2"/>
    <w:p w14:paraId="22E120EF" w14:textId="73193E11" w:rsidR="00F40E7A" w:rsidRPr="00BD7A30" w:rsidRDefault="00EB0AA8" w:rsidP="00EB0AA8">
      <w:r w:rsidRPr="00BD7A30">
        <w:rPr>
          <w:spacing w:val="-6"/>
        </w:rPr>
        <w:t>A</w:t>
      </w:r>
      <w:r w:rsidRPr="00BD7A30">
        <w:rPr>
          <w:spacing w:val="2"/>
        </w:rPr>
        <w:t>cc</w:t>
      </w:r>
      <w:r w:rsidRPr="00BD7A30">
        <w:rPr>
          <w:spacing w:val="6"/>
        </w:rPr>
        <w:t>o</w:t>
      </w:r>
      <w:r w:rsidRPr="00BD7A30">
        <w:rPr>
          <w:spacing w:val="-4"/>
        </w:rPr>
        <w:t>un</w:t>
      </w:r>
      <w:r w:rsidRPr="00BD7A30">
        <w:rPr>
          <w:spacing w:val="-5"/>
        </w:rPr>
        <w:t>t</w:t>
      </w:r>
      <w:r w:rsidRPr="00BD7A30">
        <w:t>s</w:t>
      </w:r>
      <w:r w:rsidRPr="00BD7A30">
        <w:rPr>
          <w:spacing w:val="9"/>
        </w:rPr>
        <w:t xml:space="preserve"> </w:t>
      </w:r>
      <w:r w:rsidRPr="00BD7A30">
        <w:t>P</w:t>
      </w:r>
      <w:r w:rsidRPr="00BD7A30">
        <w:rPr>
          <w:spacing w:val="6"/>
        </w:rPr>
        <w:t>aya</w:t>
      </w:r>
      <w:r w:rsidRPr="00BD7A30">
        <w:rPr>
          <w:spacing w:val="-4"/>
        </w:rPr>
        <w:t>b</w:t>
      </w:r>
      <w:r w:rsidRPr="00BD7A30">
        <w:rPr>
          <w:spacing w:val="4"/>
        </w:rPr>
        <w:t>l</w:t>
      </w:r>
      <w:r w:rsidRPr="00BD7A30">
        <w:t xml:space="preserve">e </w:t>
      </w:r>
      <w:r w:rsidRPr="00BD7A30">
        <w:rPr>
          <w:spacing w:val="-6"/>
        </w:rPr>
        <w:t>V</w:t>
      </w:r>
      <w:r w:rsidRPr="00BD7A30">
        <w:rPr>
          <w:spacing w:val="6"/>
        </w:rPr>
        <w:t>o</w:t>
      </w:r>
      <w:r w:rsidRPr="00BD7A30">
        <w:rPr>
          <w:spacing w:val="-4"/>
        </w:rPr>
        <w:t>u</w:t>
      </w:r>
      <w:r w:rsidRPr="00BD7A30">
        <w:rPr>
          <w:spacing w:val="2"/>
        </w:rPr>
        <w:t>c</w:t>
      </w:r>
      <w:r w:rsidRPr="00BD7A30">
        <w:rPr>
          <w:spacing w:val="-4"/>
        </w:rPr>
        <w:t>h</w:t>
      </w:r>
      <w:r w:rsidRPr="00BD7A30">
        <w:rPr>
          <w:spacing w:val="2"/>
        </w:rPr>
        <w:t>e</w:t>
      </w:r>
      <w:r w:rsidRPr="00BD7A30">
        <w:t>r</w:t>
      </w:r>
      <w:r w:rsidRPr="00BD7A30">
        <w:rPr>
          <w:spacing w:val="-2"/>
        </w:rPr>
        <w:t xml:space="preserve"> </w:t>
      </w:r>
      <w:r w:rsidRPr="00BD7A30">
        <w:rPr>
          <w:spacing w:val="6"/>
        </w:rPr>
        <w:t>#</w:t>
      </w:r>
      <w:r w:rsidR="00187F59" w:rsidRPr="00BD7A30">
        <w:t>1</w:t>
      </w:r>
      <w:r w:rsidRPr="00BD7A30">
        <w:t xml:space="preserve"> </w:t>
      </w:r>
      <w:r w:rsidRPr="00BD7A30">
        <w:rPr>
          <w:spacing w:val="-10"/>
        </w:rPr>
        <w:t>i</w:t>
      </w:r>
      <w:r w:rsidRPr="00BD7A30">
        <w:t>n</w:t>
      </w:r>
      <w:r w:rsidRPr="00BD7A30">
        <w:rPr>
          <w:spacing w:val="2"/>
        </w:rPr>
        <w:t xml:space="preserve"> </w:t>
      </w:r>
      <w:r w:rsidRPr="00BD7A30">
        <w:rPr>
          <w:spacing w:val="4"/>
        </w:rPr>
        <w:t>t</w:t>
      </w:r>
      <w:r w:rsidRPr="00BD7A30">
        <w:rPr>
          <w:spacing w:val="6"/>
        </w:rPr>
        <w:t>h</w:t>
      </w:r>
      <w:r w:rsidRPr="00BD7A30">
        <w:t>e</w:t>
      </w:r>
      <w:r w:rsidRPr="00BD7A30">
        <w:rPr>
          <w:spacing w:val="-5"/>
        </w:rPr>
        <w:t xml:space="preserve"> </w:t>
      </w:r>
      <w:r w:rsidRPr="00BD7A30">
        <w:rPr>
          <w:spacing w:val="17"/>
        </w:rPr>
        <w:t>a</w:t>
      </w:r>
      <w:r w:rsidRPr="00BD7A30">
        <w:rPr>
          <w:spacing w:val="12"/>
        </w:rPr>
        <w:t>m</w:t>
      </w:r>
      <w:r w:rsidRPr="00BD7A30">
        <w:rPr>
          <w:spacing w:val="6"/>
        </w:rPr>
        <w:t>o</w:t>
      </w:r>
      <w:r w:rsidRPr="00BD7A30">
        <w:rPr>
          <w:spacing w:val="-8"/>
        </w:rPr>
        <w:t>un</w:t>
      </w:r>
      <w:r w:rsidRPr="00BD7A30">
        <w:t>t</w:t>
      </w:r>
      <w:r w:rsidRPr="00BD7A30">
        <w:rPr>
          <w:spacing w:val="-1"/>
        </w:rPr>
        <w:t xml:space="preserve"> </w:t>
      </w:r>
      <w:r w:rsidRPr="00BD7A30">
        <w:rPr>
          <w:spacing w:val="6"/>
        </w:rPr>
        <w:t>o</w:t>
      </w:r>
      <w:r w:rsidRPr="00BD7A30">
        <w:t>f</w:t>
      </w:r>
      <w:r w:rsidR="00587D68" w:rsidRPr="00BD7A30">
        <w:t xml:space="preserve"> </w:t>
      </w:r>
      <w:r w:rsidR="00187F59" w:rsidRPr="00BD7A30">
        <w:t>$516,236.23</w:t>
      </w:r>
      <w:r w:rsidR="00250099" w:rsidRPr="00BD7A30">
        <w:t xml:space="preserve"> </w:t>
      </w:r>
      <w:r w:rsidRPr="00BD7A30">
        <w:t>w</w:t>
      </w:r>
      <w:r w:rsidRPr="00BD7A30">
        <w:rPr>
          <w:spacing w:val="17"/>
        </w:rPr>
        <w:t>a</w:t>
      </w:r>
      <w:r w:rsidRPr="00BD7A30">
        <w:t>s</w:t>
      </w:r>
      <w:r w:rsidRPr="00BD7A30">
        <w:rPr>
          <w:spacing w:val="-9"/>
        </w:rPr>
        <w:t xml:space="preserve"> </w:t>
      </w:r>
      <w:r w:rsidRPr="00BD7A30">
        <w:rPr>
          <w:spacing w:val="12"/>
        </w:rPr>
        <w:t>m</w:t>
      </w:r>
      <w:r w:rsidRPr="00BD7A30">
        <w:rPr>
          <w:spacing w:val="6"/>
        </w:rPr>
        <w:t>o</w:t>
      </w:r>
      <w:r w:rsidRPr="00BD7A30">
        <w:rPr>
          <w:spacing w:val="-8"/>
        </w:rPr>
        <w:t>v</w:t>
      </w:r>
      <w:r w:rsidRPr="00BD7A30">
        <w:rPr>
          <w:spacing w:val="2"/>
        </w:rPr>
        <w:t>e</w:t>
      </w:r>
      <w:r w:rsidRPr="00BD7A30">
        <w:t>d</w:t>
      </w:r>
      <w:r w:rsidRPr="00BD7A30">
        <w:rPr>
          <w:spacing w:val="1"/>
        </w:rPr>
        <w:t xml:space="preserve"> </w:t>
      </w:r>
      <w:r w:rsidRPr="00BD7A30">
        <w:rPr>
          <w:spacing w:val="4"/>
        </w:rPr>
        <w:t>t</w:t>
      </w:r>
      <w:r w:rsidRPr="00BD7A30">
        <w:t xml:space="preserve">o </w:t>
      </w:r>
      <w:r w:rsidRPr="00BD7A30">
        <w:rPr>
          <w:spacing w:val="6"/>
        </w:rPr>
        <w:t>p</w:t>
      </w:r>
      <w:r w:rsidRPr="00BD7A30">
        <w:rPr>
          <w:spacing w:val="2"/>
        </w:rPr>
        <w:t>a</w:t>
      </w:r>
      <w:r w:rsidRPr="00BD7A30">
        <w:t>y</w:t>
      </w:r>
      <w:r w:rsidRPr="00BD7A30">
        <w:rPr>
          <w:spacing w:val="2"/>
        </w:rPr>
        <w:t xml:space="preserve"> </w:t>
      </w:r>
      <w:r w:rsidRPr="00BD7A30">
        <w:rPr>
          <w:spacing w:val="6"/>
        </w:rPr>
        <w:t>b</w:t>
      </w:r>
      <w:r w:rsidRPr="00BD7A30">
        <w:t>y</w:t>
      </w:r>
      <w:r w:rsidR="006877CE" w:rsidRPr="00BD7A30">
        <w:rPr>
          <w:spacing w:val="6"/>
        </w:rPr>
        <w:t xml:space="preserve"> </w:t>
      </w:r>
      <w:r w:rsidR="00187F59" w:rsidRPr="00BD7A30">
        <w:rPr>
          <w:spacing w:val="6"/>
        </w:rPr>
        <w:t>Commissioner Hanson</w:t>
      </w:r>
      <w:r w:rsidR="00250099" w:rsidRPr="00BD7A30">
        <w:rPr>
          <w:spacing w:val="4"/>
        </w:rPr>
        <w:t xml:space="preserve"> </w:t>
      </w:r>
      <w:r w:rsidR="0048563A" w:rsidRPr="00BD7A30">
        <w:rPr>
          <w:spacing w:val="4"/>
        </w:rPr>
        <w:t>and</w:t>
      </w:r>
      <w:r w:rsidR="0048563A" w:rsidRPr="00BD7A30">
        <w:rPr>
          <w:spacing w:val="-13"/>
        </w:rPr>
        <w:t xml:space="preserve"> </w:t>
      </w:r>
      <w:r w:rsidR="0048563A" w:rsidRPr="00BD7A30">
        <w:t>supported</w:t>
      </w:r>
      <w:r w:rsidR="0048563A" w:rsidRPr="00BD7A30">
        <w:rPr>
          <w:spacing w:val="2"/>
        </w:rPr>
        <w:t xml:space="preserve"> by</w:t>
      </w:r>
      <w:r w:rsidR="0048563A" w:rsidRPr="00BD7A30">
        <w:t xml:space="preserve"> </w:t>
      </w:r>
      <w:r w:rsidR="0099023D" w:rsidRPr="00BD7A30">
        <w:t>C</w:t>
      </w:r>
      <w:r w:rsidR="00A07BA7" w:rsidRPr="00BD7A30">
        <w:t>ommissioner</w:t>
      </w:r>
      <w:r w:rsidR="00B13988" w:rsidRPr="00BD7A30">
        <w:t xml:space="preserve"> Jones</w:t>
      </w:r>
      <w:r w:rsidR="0099023D" w:rsidRPr="00BD7A30">
        <w:t>.</w:t>
      </w:r>
      <w:r w:rsidR="0048563A" w:rsidRPr="00BD7A30">
        <w:t xml:space="preserve"> </w:t>
      </w:r>
      <w:r w:rsidR="00CA393C" w:rsidRPr="00BD7A30">
        <w:t xml:space="preserve">Roll Call: Larson absent, Halstead </w:t>
      </w:r>
      <w:r w:rsidR="003328FD" w:rsidRPr="00BD7A30">
        <w:t>a</w:t>
      </w:r>
      <w:r w:rsidR="00B13988" w:rsidRPr="00BD7A30">
        <w:t>bsent</w:t>
      </w:r>
      <w:r w:rsidR="00CA393C" w:rsidRPr="00BD7A30">
        <w:t xml:space="preserve">, Hanson yea, Jones </w:t>
      </w:r>
      <w:r w:rsidR="00B13988" w:rsidRPr="00BD7A30">
        <w:t>ye</w:t>
      </w:r>
      <w:r w:rsidR="00A07BA7" w:rsidRPr="00BD7A30">
        <w:t>a</w:t>
      </w:r>
      <w:r w:rsidR="00CA393C" w:rsidRPr="00BD7A30">
        <w:t xml:space="preserve">, </w:t>
      </w:r>
      <w:proofErr w:type="gramStart"/>
      <w:r w:rsidR="00CA393C" w:rsidRPr="00BD7A30">
        <w:t>Summers</w:t>
      </w:r>
      <w:proofErr w:type="gramEnd"/>
      <w:r w:rsidR="00CA393C" w:rsidRPr="00BD7A30">
        <w:t xml:space="preserve"> yea. Motion Carried.</w:t>
      </w:r>
    </w:p>
    <w:p w14:paraId="457DFB12" w14:textId="77777777" w:rsidR="00250099" w:rsidRPr="00BD7A30" w:rsidRDefault="00250099" w:rsidP="006E66B2"/>
    <w:p w14:paraId="018D591B" w14:textId="3A86BC78" w:rsidR="005C1918" w:rsidRPr="00BD7A30" w:rsidRDefault="00F40E7A" w:rsidP="006E66B2">
      <w:r w:rsidRPr="00BD7A30">
        <w:rPr>
          <w:spacing w:val="-6"/>
        </w:rPr>
        <w:t>A</w:t>
      </w:r>
      <w:r w:rsidRPr="00BD7A30">
        <w:rPr>
          <w:spacing w:val="2"/>
        </w:rPr>
        <w:t>cc</w:t>
      </w:r>
      <w:r w:rsidRPr="00BD7A30">
        <w:rPr>
          <w:spacing w:val="6"/>
        </w:rPr>
        <w:t>o</w:t>
      </w:r>
      <w:r w:rsidRPr="00BD7A30">
        <w:rPr>
          <w:spacing w:val="-4"/>
        </w:rPr>
        <w:t>un</w:t>
      </w:r>
      <w:r w:rsidRPr="00BD7A30">
        <w:rPr>
          <w:spacing w:val="-5"/>
        </w:rPr>
        <w:t>t</w:t>
      </w:r>
      <w:r w:rsidRPr="00BD7A30">
        <w:t>s</w:t>
      </w:r>
      <w:r w:rsidRPr="00BD7A30">
        <w:rPr>
          <w:spacing w:val="9"/>
        </w:rPr>
        <w:t xml:space="preserve"> </w:t>
      </w:r>
      <w:r w:rsidRPr="00BD7A30">
        <w:t>P</w:t>
      </w:r>
      <w:r w:rsidRPr="00BD7A30">
        <w:rPr>
          <w:spacing w:val="6"/>
        </w:rPr>
        <w:t>aya</w:t>
      </w:r>
      <w:r w:rsidRPr="00BD7A30">
        <w:rPr>
          <w:spacing w:val="-4"/>
        </w:rPr>
        <w:t>b</w:t>
      </w:r>
      <w:r w:rsidRPr="00BD7A30">
        <w:rPr>
          <w:spacing w:val="4"/>
        </w:rPr>
        <w:t>l</w:t>
      </w:r>
      <w:r w:rsidRPr="00BD7A30">
        <w:t xml:space="preserve">e </w:t>
      </w:r>
      <w:r w:rsidRPr="00BD7A30">
        <w:rPr>
          <w:spacing w:val="-6"/>
        </w:rPr>
        <w:t>V</w:t>
      </w:r>
      <w:r w:rsidRPr="00BD7A30">
        <w:rPr>
          <w:spacing w:val="6"/>
        </w:rPr>
        <w:t>o</w:t>
      </w:r>
      <w:r w:rsidRPr="00BD7A30">
        <w:rPr>
          <w:spacing w:val="-4"/>
        </w:rPr>
        <w:t>u</w:t>
      </w:r>
      <w:r w:rsidRPr="00BD7A30">
        <w:rPr>
          <w:spacing w:val="2"/>
        </w:rPr>
        <w:t>c</w:t>
      </w:r>
      <w:r w:rsidRPr="00BD7A30">
        <w:rPr>
          <w:spacing w:val="-4"/>
        </w:rPr>
        <w:t>h</w:t>
      </w:r>
      <w:r w:rsidRPr="00BD7A30">
        <w:rPr>
          <w:spacing w:val="2"/>
        </w:rPr>
        <w:t>e</w:t>
      </w:r>
      <w:r w:rsidRPr="00BD7A30">
        <w:t>r</w:t>
      </w:r>
      <w:r w:rsidRPr="00BD7A30">
        <w:rPr>
          <w:spacing w:val="-2"/>
        </w:rPr>
        <w:t xml:space="preserve"> </w:t>
      </w:r>
      <w:r w:rsidRPr="00BD7A30">
        <w:rPr>
          <w:spacing w:val="6"/>
        </w:rPr>
        <w:t>#</w:t>
      </w:r>
      <w:r w:rsidR="00B13988" w:rsidRPr="00BD7A30">
        <w:t>1</w:t>
      </w:r>
      <w:r w:rsidRPr="00BD7A30">
        <w:t>-</w:t>
      </w:r>
      <w:r w:rsidR="00B13988" w:rsidRPr="00BD7A30">
        <w:t>1</w:t>
      </w:r>
      <w:r w:rsidRPr="00BD7A30">
        <w:t xml:space="preserve"> </w:t>
      </w:r>
      <w:r w:rsidRPr="00BD7A30">
        <w:rPr>
          <w:spacing w:val="-10"/>
        </w:rPr>
        <w:t>i</w:t>
      </w:r>
      <w:r w:rsidRPr="00BD7A30">
        <w:t>n</w:t>
      </w:r>
      <w:r w:rsidRPr="00BD7A30">
        <w:rPr>
          <w:spacing w:val="2"/>
        </w:rPr>
        <w:t xml:space="preserve"> </w:t>
      </w:r>
      <w:r w:rsidRPr="00BD7A30">
        <w:rPr>
          <w:spacing w:val="4"/>
        </w:rPr>
        <w:t>t</w:t>
      </w:r>
      <w:r w:rsidRPr="00BD7A30">
        <w:rPr>
          <w:spacing w:val="6"/>
        </w:rPr>
        <w:t>h</w:t>
      </w:r>
      <w:r w:rsidRPr="00BD7A30">
        <w:t>e</w:t>
      </w:r>
      <w:r w:rsidRPr="00BD7A30">
        <w:rPr>
          <w:spacing w:val="-5"/>
        </w:rPr>
        <w:t xml:space="preserve"> </w:t>
      </w:r>
      <w:r w:rsidRPr="00BD7A30">
        <w:rPr>
          <w:spacing w:val="17"/>
        </w:rPr>
        <w:t>a</w:t>
      </w:r>
      <w:r w:rsidRPr="00BD7A30">
        <w:rPr>
          <w:spacing w:val="12"/>
        </w:rPr>
        <w:t>m</w:t>
      </w:r>
      <w:r w:rsidRPr="00BD7A30">
        <w:rPr>
          <w:spacing w:val="6"/>
        </w:rPr>
        <w:t>o</w:t>
      </w:r>
      <w:r w:rsidRPr="00BD7A30">
        <w:rPr>
          <w:spacing w:val="-8"/>
        </w:rPr>
        <w:t>un</w:t>
      </w:r>
      <w:r w:rsidRPr="00BD7A30">
        <w:t>t</w:t>
      </w:r>
      <w:r w:rsidRPr="00BD7A30">
        <w:rPr>
          <w:spacing w:val="-1"/>
        </w:rPr>
        <w:t xml:space="preserve"> </w:t>
      </w:r>
      <w:r w:rsidRPr="00BD7A30">
        <w:rPr>
          <w:spacing w:val="6"/>
        </w:rPr>
        <w:t>o</w:t>
      </w:r>
      <w:r w:rsidRPr="00BD7A30">
        <w:t>f</w:t>
      </w:r>
      <w:r w:rsidRPr="00BD7A30">
        <w:rPr>
          <w:spacing w:val="4"/>
        </w:rPr>
        <w:t xml:space="preserve"> $</w:t>
      </w:r>
      <w:r w:rsidR="00B13988" w:rsidRPr="00BD7A30">
        <w:rPr>
          <w:spacing w:val="4"/>
        </w:rPr>
        <w:t>68,307.07</w:t>
      </w:r>
      <w:r w:rsidR="0031390D" w:rsidRPr="00BD7A30">
        <w:rPr>
          <w:spacing w:val="4"/>
        </w:rPr>
        <w:t xml:space="preserve"> </w:t>
      </w:r>
      <w:r w:rsidR="00250099" w:rsidRPr="00BD7A30">
        <w:t>w</w:t>
      </w:r>
      <w:r w:rsidR="00250099" w:rsidRPr="00BD7A30">
        <w:rPr>
          <w:spacing w:val="17"/>
        </w:rPr>
        <w:t>a</w:t>
      </w:r>
      <w:r w:rsidR="00250099" w:rsidRPr="00BD7A30">
        <w:t>s</w:t>
      </w:r>
      <w:r w:rsidR="00250099" w:rsidRPr="00BD7A30">
        <w:rPr>
          <w:spacing w:val="-9"/>
        </w:rPr>
        <w:t xml:space="preserve"> </w:t>
      </w:r>
      <w:r w:rsidR="00250099" w:rsidRPr="00BD7A30">
        <w:rPr>
          <w:spacing w:val="12"/>
        </w:rPr>
        <w:t>m</w:t>
      </w:r>
      <w:r w:rsidR="00250099" w:rsidRPr="00BD7A30">
        <w:rPr>
          <w:spacing w:val="6"/>
        </w:rPr>
        <w:t>o</w:t>
      </w:r>
      <w:r w:rsidR="00250099" w:rsidRPr="00BD7A30">
        <w:rPr>
          <w:spacing w:val="-8"/>
        </w:rPr>
        <w:t>v</w:t>
      </w:r>
      <w:r w:rsidR="00250099" w:rsidRPr="00BD7A30">
        <w:rPr>
          <w:spacing w:val="2"/>
        </w:rPr>
        <w:t>e</w:t>
      </w:r>
      <w:r w:rsidR="00250099" w:rsidRPr="00BD7A30">
        <w:t>d</w:t>
      </w:r>
      <w:r w:rsidR="00250099" w:rsidRPr="00BD7A30">
        <w:rPr>
          <w:spacing w:val="1"/>
        </w:rPr>
        <w:t xml:space="preserve"> </w:t>
      </w:r>
      <w:r w:rsidR="00250099" w:rsidRPr="00BD7A30">
        <w:rPr>
          <w:spacing w:val="4"/>
        </w:rPr>
        <w:t>t</w:t>
      </w:r>
      <w:r w:rsidR="00250099" w:rsidRPr="00BD7A30">
        <w:t xml:space="preserve">o </w:t>
      </w:r>
      <w:r w:rsidR="00250099" w:rsidRPr="00BD7A30">
        <w:rPr>
          <w:spacing w:val="6"/>
        </w:rPr>
        <w:t>p</w:t>
      </w:r>
      <w:r w:rsidR="00250099" w:rsidRPr="00BD7A30">
        <w:rPr>
          <w:spacing w:val="2"/>
        </w:rPr>
        <w:t>a</w:t>
      </w:r>
      <w:r w:rsidR="00250099" w:rsidRPr="00BD7A30">
        <w:t>y</w:t>
      </w:r>
      <w:r w:rsidR="00250099" w:rsidRPr="00BD7A30">
        <w:rPr>
          <w:spacing w:val="2"/>
        </w:rPr>
        <w:t xml:space="preserve"> </w:t>
      </w:r>
      <w:r w:rsidR="00250099" w:rsidRPr="00BD7A30">
        <w:rPr>
          <w:spacing w:val="6"/>
        </w:rPr>
        <w:t>b</w:t>
      </w:r>
      <w:r w:rsidR="00250099" w:rsidRPr="00BD7A30">
        <w:t>y</w:t>
      </w:r>
      <w:r w:rsidR="00250099" w:rsidRPr="00BD7A30">
        <w:rPr>
          <w:spacing w:val="6"/>
        </w:rPr>
        <w:t xml:space="preserve"> </w:t>
      </w:r>
      <w:r w:rsidR="006877CE" w:rsidRPr="00BD7A30">
        <w:rPr>
          <w:spacing w:val="6"/>
        </w:rPr>
        <w:t>Commissioner Hanson</w:t>
      </w:r>
      <w:r w:rsidR="00250099" w:rsidRPr="00BD7A30">
        <w:rPr>
          <w:spacing w:val="4"/>
        </w:rPr>
        <w:t xml:space="preserve"> and</w:t>
      </w:r>
      <w:r w:rsidR="00250099" w:rsidRPr="00BD7A30">
        <w:rPr>
          <w:spacing w:val="-13"/>
        </w:rPr>
        <w:t xml:space="preserve"> </w:t>
      </w:r>
      <w:r w:rsidR="00250099" w:rsidRPr="00BD7A30">
        <w:t>supported</w:t>
      </w:r>
      <w:r w:rsidR="00250099" w:rsidRPr="00BD7A30">
        <w:rPr>
          <w:spacing w:val="2"/>
        </w:rPr>
        <w:t xml:space="preserve"> by</w:t>
      </w:r>
      <w:r w:rsidR="00250099" w:rsidRPr="00BD7A30">
        <w:t xml:space="preserve"> </w:t>
      </w:r>
      <w:r w:rsidR="00B13988" w:rsidRPr="00BD7A30">
        <w:t>Commissioner Jones</w:t>
      </w:r>
      <w:r w:rsidR="00250099" w:rsidRPr="00BD7A30">
        <w:t xml:space="preserve">. Roll Call: Larson absent, Halstead </w:t>
      </w:r>
      <w:r w:rsidR="00B13988" w:rsidRPr="00BD7A30">
        <w:t>absent</w:t>
      </w:r>
      <w:r w:rsidR="00250099" w:rsidRPr="00BD7A30">
        <w:t>, Hanson ye</w:t>
      </w:r>
      <w:r w:rsidR="00A07BA7" w:rsidRPr="00BD7A30">
        <w:t>a</w:t>
      </w:r>
      <w:r w:rsidR="00250099" w:rsidRPr="00BD7A30">
        <w:t xml:space="preserve">, Jones </w:t>
      </w:r>
      <w:r w:rsidR="00B13988" w:rsidRPr="00BD7A30">
        <w:t>ye</w:t>
      </w:r>
      <w:r w:rsidR="00A07BA7" w:rsidRPr="00BD7A30">
        <w:t>a</w:t>
      </w:r>
      <w:r w:rsidR="00250099" w:rsidRPr="00BD7A30">
        <w:t xml:space="preserve">, </w:t>
      </w:r>
      <w:proofErr w:type="gramStart"/>
      <w:r w:rsidR="00250099" w:rsidRPr="00BD7A30">
        <w:t>Summers</w:t>
      </w:r>
      <w:proofErr w:type="gramEnd"/>
      <w:r w:rsidR="00250099" w:rsidRPr="00BD7A30">
        <w:t xml:space="preserve"> yea.</w:t>
      </w:r>
      <w:r w:rsidR="009F4FE9" w:rsidRPr="00BD7A30">
        <w:t xml:space="preserve"> Motion Carried. </w:t>
      </w:r>
    </w:p>
    <w:p w14:paraId="770F89B7" w14:textId="77777777" w:rsidR="00B13988" w:rsidRPr="00BD7A30" w:rsidRDefault="00B13988" w:rsidP="006E66B2"/>
    <w:p w14:paraId="20E5B2F7" w14:textId="76359AEB" w:rsidR="00B13988" w:rsidRPr="00BD7A30" w:rsidRDefault="00B13988" w:rsidP="006E66B2">
      <w:r w:rsidRPr="00BD7A30">
        <w:rPr>
          <w:spacing w:val="-6"/>
        </w:rPr>
        <w:t>A</w:t>
      </w:r>
      <w:r w:rsidRPr="00BD7A30">
        <w:rPr>
          <w:spacing w:val="2"/>
        </w:rPr>
        <w:t>cc</w:t>
      </w:r>
      <w:r w:rsidRPr="00BD7A30">
        <w:rPr>
          <w:spacing w:val="6"/>
        </w:rPr>
        <w:t>o</w:t>
      </w:r>
      <w:r w:rsidRPr="00BD7A30">
        <w:rPr>
          <w:spacing w:val="-4"/>
        </w:rPr>
        <w:t>un</w:t>
      </w:r>
      <w:r w:rsidRPr="00BD7A30">
        <w:rPr>
          <w:spacing w:val="-5"/>
        </w:rPr>
        <w:t>t</w:t>
      </w:r>
      <w:r w:rsidRPr="00BD7A30">
        <w:t>s</w:t>
      </w:r>
      <w:r w:rsidRPr="00BD7A30">
        <w:rPr>
          <w:spacing w:val="9"/>
        </w:rPr>
        <w:t xml:space="preserve"> </w:t>
      </w:r>
      <w:r w:rsidRPr="00BD7A30">
        <w:t>P</w:t>
      </w:r>
      <w:r w:rsidRPr="00BD7A30">
        <w:rPr>
          <w:spacing w:val="6"/>
        </w:rPr>
        <w:t>aya</w:t>
      </w:r>
      <w:r w:rsidRPr="00BD7A30">
        <w:rPr>
          <w:spacing w:val="-4"/>
        </w:rPr>
        <w:t>b</w:t>
      </w:r>
      <w:r w:rsidRPr="00BD7A30">
        <w:rPr>
          <w:spacing w:val="4"/>
        </w:rPr>
        <w:t>l</w:t>
      </w:r>
      <w:r w:rsidRPr="00BD7A30">
        <w:t xml:space="preserve">e </w:t>
      </w:r>
      <w:r w:rsidRPr="00BD7A30">
        <w:rPr>
          <w:spacing w:val="-6"/>
        </w:rPr>
        <w:t>V</w:t>
      </w:r>
      <w:r w:rsidRPr="00BD7A30">
        <w:rPr>
          <w:spacing w:val="6"/>
        </w:rPr>
        <w:t>o</w:t>
      </w:r>
      <w:r w:rsidRPr="00BD7A30">
        <w:rPr>
          <w:spacing w:val="-4"/>
        </w:rPr>
        <w:t>u</w:t>
      </w:r>
      <w:r w:rsidRPr="00BD7A30">
        <w:rPr>
          <w:spacing w:val="2"/>
        </w:rPr>
        <w:t>c</w:t>
      </w:r>
      <w:r w:rsidRPr="00BD7A30">
        <w:rPr>
          <w:spacing w:val="-4"/>
        </w:rPr>
        <w:t>h</w:t>
      </w:r>
      <w:r w:rsidRPr="00BD7A30">
        <w:rPr>
          <w:spacing w:val="2"/>
        </w:rPr>
        <w:t>e</w:t>
      </w:r>
      <w:r w:rsidRPr="00BD7A30">
        <w:t>r</w:t>
      </w:r>
      <w:r w:rsidRPr="00BD7A30">
        <w:rPr>
          <w:spacing w:val="-2"/>
        </w:rPr>
        <w:t xml:space="preserve"> </w:t>
      </w:r>
      <w:r w:rsidRPr="00BD7A30">
        <w:rPr>
          <w:spacing w:val="6"/>
        </w:rPr>
        <w:t>#</w:t>
      </w:r>
      <w:r w:rsidRPr="00BD7A30">
        <w:t xml:space="preserve">1-2 </w:t>
      </w:r>
      <w:r w:rsidRPr="00BD7A30">
        <w:rPr>
          <w:spacing w:val="-10"/>
        </w:rPr>
        <w:t>i</w:t>
      </w:r>
      <w:r w:rsidRPr="00BD7A30">
        <w:t>n</w:t>
      </w:r>
      <w:r w:rsidRPr="00BD7A30">
        <w:rPr>
          <w:spacing w:val="2"/>
        </w:rPr>
        <w:t xml:space="preserve"> </w:t>
      </w:r>
      <w:r w:rsidRPr="00BD7A30">
        <w:rPr>
          <w:spacing w:val="4"/>
        </w:rPr>
        <w:t>t</w:t>
      </w:r>
      <w:r w:rsidRPr="00BD7A30">
        <w:rPr>
          <w:spacing w:val="6"/>
        </w:rPr>
        <w:t>h</w:t>
      </w:r>
      <w:r w:rsidRPr="00BD7A30">
        <w:t>e</w:t>
      </w:r>
      <w:r w:rsidRPr="00BD7A30">
        <w:rPr>
          <w:spacing w:val="-5"/>
        </w:rPr>
        <w:t xml:space="preserve"> </w:t>
      </w:r>
      <w:r w:rsidRPr="00BD7A30">
        <w:rPr>
          <w:spacing w:val="17"/>
        </w:rPr>
        <w:t>a</w:t>
      </w:r>
      <w:r w:rsidRPr="00BD7A30">
        <w:rPr>
          <w:spacing w:val="12"/>
        </w:rPr>
        <w:t>m</w:t>
      </w:r>
      <w:r w:rsidRPr="00BD7A30">
        <w:rPr>
          <w:spacing w:val="6"/>
        </w:rPr>
        <w:t>o</w:t>
      </w:r>
      <w:r w:rsidRPr="00BD7A30">
        <w:rPr>
          <w:spacing w:val="-8"/>
        </w:rPr>
        <w:t>un</w:t>
      </w:r>
      <w:r w:rsidRPr="00BD7A30">
        <w:t>t</w:t>
      </w:r>
      <w:r w:rsidRPr="00BD7A30">
        <w:rPr>
          <w:spacing w:val="-1"/>
        </w:rPr>
        <w:t xml:space="preserve"> </w:t>
      </w:r>
      <w:r w:rsidRPr="00BD7A30">
        <w:rPr>
          <w:spacing w:val="6"/>
        </w:rPr>
        <w:t>o</w:t>
      </w:r>
      <w:r w:rsidRPr="00BD7A30">
        <w:t>f</w:t>
      </w:r>
      <w:r w:rsidRPr="00BD7A30">
        <w:rPr>
          <w:spacing w:val="4"/>
        </w:rPr>
        <w:t xml:space="preserve"> $315,274.74 </w:t>
      </w:r>
      <w:r w:rsidRPr="00BD7A30">
        <w:t>w</w:t>
      </w:r>
      <w:r w:rsidRPr="00BD7A30">
        <w:rPr>
          <w:spacing w:val="17"/>
        </w:rPr>
        <w:t>a</w:t>
      </w:r>
      <w:r w:rsidRPr="00BD7A30">
        <w:t>s</w:t>
      </w:r>
      <w:r w:rsidRPr="00BD7A30">
        <w:rPr>
          <w:spacing w:val="-9"/>
        </w:rPr>
        <w:t xml:space="preserve"> </w:t>
      </w:r>
      <w:r w:rsidRPr="00BD7A30">
        <w:rPr>
          <w:spacing w:val="12"/>
        </w:rPr>
        <w:t>m</w:t>
      </w:r>
      <w:r w:rsidRPr="00BD7A30">
        <w:rPr>
          <w:spacing w:val="6"/>
        </w:rPr>
        <w:t>o</w:t>
      </w:r>
      <w:r w:rsidRPr="00BD7A30">
        <w:rPr>
          <w:spacing w:val="-8"/>
        </w:rPr>
        <w:t>v</w:t>
      </w:r>
      <w:r w:rsidRPr="00BD7A30">
        <w:rPr>
          <w:spacing w:val="2"/>
        </w:rPr>
        <w:t>e</w:t>
      </w:r>
      <w:r w:rsidRPr="00BD7A30">
        <w:t>d</w:t>
      </w:r>
      <w:r w:rsidRPr="00BD7A30">
        <w:rPr>
          <w:spacing w:val="1"/>
        </w:rPr>
        <w:t xml:space="preserve"> </w:t>
      </w:r>
      <w:r w:rsidRPr="00BD7A30">
        <w:rPr>
          <w:spacing w:val="4"/>
        </w:rPr>
        <w:t>t</w:t>
      </w:r>
      <w:r w:rsidRPr="00BD7A30">
        <w:t xml:space="preserve">o </w:t>
      </w:r>
      <w:r w:rsidRPr="00BD7A30">
        <w:rPr>
          <w:spacing w:val="6"/>
        </w:rPr>
        <w:t>p</w:t>
      </w:r>
      <w:r w:rsidRPr="00BD7A30">
        <w:rPr>
          <w:spacing w:val="2"/>
        </w:rPr>
        <w:t>a</w:t>
      </w:r>
      <w:r w:rsidRPr="00BD7A30">
        <w:t>y</w:t>
      </w:r>
      <w:r w:rsidRPr="00BD7A30">
        <w:rPr>
          <w:spacing w:val="2"/>
        </w:rPr>
        <w:t xml:space="preserve"> </w:t>
      </w:r>
      <w:r w:rsidRPr="00BD7A30">
        <w:rPr>
          <w:spacing w:val="6"/>
        </w:rPr>
        <w:t>b</w:t>
      </w:r>
      <w:r w:rsidRPr="00BD7A30">
        <w:t>y</w:t>
      </w:r>
      <w:r w:rsidRPr="00BD7A30">
        <w:rPr>
          <w:spacing w:val="6"/>
        </w:rPr>
        <w:t xml:space="preserve"> Commissioner Hanson</w:t>
      </w:r>
      <w:r w:rsidRPr="00BD7A30">
        <w:rPr>
          <w:spacing w:val="4"/>
        </w:rPr>
        <w:t xml:space="preserve"> and</w:t>
      </w:r>
      <w:r w:rsidRPr="00BD7A30">
        <w:rPr>
          <w:spacing w:val="-13"/>
        </w:rPr>
        <w:t xml:space="preserve"> </w:t>
      </w:r>
      <w:r w:rsidRPr="00BD7A30">
        <w:t>supported</w:t>
      </w:r>
      <w:r w:rsidRPr="00BD7A30">
        <w:rPr>
          <w:spacing w:val="2"/>
        </w:rPr>
        <w:t xml:space="preserve"> by</w:t>
      </w:r>
      <w:r w:rsidRPr="00BD7A30">
        <w:t xml:space="preserve"> Commissioner Jones. Roll Call: Larson absent, Halstead absent, Hanson yea, Jones yea, </w:t>
      </w:r>
      <w:proofErr w:type="gramStart"/>
      <w:r w:rsidRPr="00BD7A30">
        <w:t>Summers</w:t>
      </w:r>
      <w:proofErr w:type="gramEnd"/>
      <w:r w:rsidRPr="00BD7A30">
        <w:t xml:space="preserve"> yea. Motion Carried. </w:t>
      </w:r>
    </w:p>
    <w:p w14:paraId="1FD5DDCC" w14:textId="77777777" w:rsidR="00250099" w:rsidRPr="00BD7A30" w:rsidRDefault="00250099" w:rsidP="006E66B2"/>
    <w:p w14:paraId="6864AD1A" w14:textId="40710075" w:rsidR="004761BE" w:rsidRPr="00BD7A30" w:rsidRDefault="0089505A" w:rsidP="006E66B2">
      <w:pPr>
        <w:rPr>
          <w:b/>
          <w:bCs/>
        </w:rPr>
      </w:pPr>
      <w:r w:rsidRPr="00BD7A30">
        <w:rPr>
          <w:b/>
          <w:bCs/>
        </w:rPr>
        <w:t>Cash</w:t>
      </w:r>
      <w:r w:rsidRPr="00BD7A30">
        <w:rPr>
          <w:b/>
          <w:bCs/>
          <w:spacing w:val="9"/>
        </w:rPr>
        <w:t xml:space="preserve"> </w:t>
      </w:r>
      <w:r w:rsidRPr="00BD7A30">
        <w:rPr>
          <w:b/>
          <w:bCs/>
        </w:rPr>
        <w:t xml:space="preserve">Flow: </w:t>
      </w:r>
      <w:r w:rsidR="00112FFB" w:rsidRPr="00BD7A30">
        <w:rPr>
          <w:b/>
          <w:bCs/>
        </w:rPr>
        <w:t>None</w:t>
      </w:r>
    </w:p>
    <w:p w14:paraId="60B540EF" w14:textId="77777777" w:rsidR="00250099" w:rsidRPr="00BD7A30" w:rsidRDefault="00250099" w:rsidP="006E66B2"/>
    <w:p w14:paraId="4CDFAC8C" w14:textId="7281E40C" w:rsidR="00C43E9F" w:rsidRPr="00BD7A30" w:rsidRDefault="0089505A" w:rsidP="006E66B2">
      <w:pPr>
        <w:rPr>
          <w:b/>
          <w:bCs/>
        </w:rPr>
      </w:pPr>
      <w:r w:rsidRPr="00BD7A30">
        <w:rPr>
          <w:b/>
          <w:bCs/>
          <w:spacing w:val="-1"/>
        </w:rPr>
        <w:t>Accounts</w:t>
      </w:r>
      <w:r w:rsidRPr="00BD7A30">
        <w:rPr>
          <w:b/>
          <w:bCs/>
          <w:spacing w:val="17"/>
        </w:rPr>
        <w:t xml:space="preserve"> </w:t>
      </w:r>
      <w:r w:rsidR="00250099" w:rsidRPr="00BD7A30">
        <w:rPr>
          <w:b/>
          <w:bCs/>
        </w:rPr>
        <w:t xml:space="preserve">Receivables: </w:t>
      </w:r>
      <w:r w:rsidR="00A07BA7" w:rsidRPr="00BD7A30">
        <w:rPr>
          <w:b/>
          <w:bCs/>
        </w:rPr>
        <w:t>None</w:t>
      </w:r>
      <w:r w:rsidR="00112FFB" w:rsidRPr="00BD7A30">
        <w:rPr>
          <w:b/>
          <w:bCs/>
        </w:rPr>
        <w:t xml:space="preserve"> </w:t>
      </w:r>
    </w:p>
    <w:p w14:paraId="0D1305FF" w14:textId="77777777" w:rsidR="00250099" w:rsidRPr="00BD7A30" w:rsidRDefault="00250099" w:rsidP="006E66B2">
      <w:pPr>
        <w:rPr>
          <w:b/>
          <w:bCs/>
        </w:rPr>
      </w:pPr>
    </w:p>
    <w:p w14:paraId="28222E8F" w14:textId="65076842" w:rsidR="004F1990" w:rsidRDefault="00CA13F8" w:rsidP="006E66B2">
      <w:pPr>
        <w:rPr>
          <w:b/>
          <w:bCs/>
        </w:rPr>
      </w:pPr>
      <w:r w:rsidRPr="00BD7A30">
        <w:rPr>
          <w:b/>
          <w:bCs/>
          <w:spacing w:val="11"/>
        </w:rPr>
        <w:t xml:space="preserve">Blade and Brine </w:t>
      </w:r>
      <w:r w:rsidR="0089505A" w:rsidRPr="00BD7A30">
        <w:rPr>
          <w:b/>
          <w:bCs/>
        </w:rPr>
        <w:t>Report</w:t>
      </w:r>
      <w:r w:rsidR="0089505A" w:rsidRPr="00BD7A30">
        <w:t>:</w:t>
      </w:r>
      <w:r w:rsidR="00D40CA5" w:rsidRPr="00BD7A30">
        <w:rPr>
          <w:b/>
          <w:bCs/>
        </w:rPr>
        <w:t xml:space="preserve"> </w:t>
      </w:r>
      <w:r w:rsidR="00112FFB" w:rsidRPr="00BD7A30">
        <w:rPr>
          <w:b/>
          <w:bCs/>
        </w:rPr>
        <w:t>None</w:t>
      </w:r>
    </w:p>
    <w:p w14:paraId="41C36D68" w14:textId="06BE6329" w:rsidR="00B13988" w:rsidRPr="00F83BA4" w:rsidRDefault="00B13988" w:rsidP="006E66B2"/>
    <w:p w14:paraId="6AD5EE5E" w14:textId="77777777" w:rsidR="00250099" w:rsidRPr="00F83BA4" w:rsidRDefault="00250099" w:rsidP="006E66B2"/>
    <w:p w14:paraId="311F5A86" w14:textId="76942B93" w:rsidR="00250099" w:rsidRDefault="004F1990" w:rsidP="00D71E66">
      <w:pPr>
        <w:rPr>
          <w:b/>
          <w:bCs/>
        </w:rPr>
      </w:pPr>
      <w:r w:rsidRPr="00F83BA4">
        <w:rPr>
          <w:b/>
          <w:bCs/>
        </w:rPr>
        <w:t>P</w:t>
      </w:r>
      <w:r w:rsidR="00B13988">
        <w:rPr>
          <w:b/>
          <w:bCs/>
        </w:rPr>
        <w:t xml:space="preserve">UBLIC COMMENTS: </w:t>
      </w:r>
    </w:p>
    <w:p w14:paraId="773CA2A9" w14:textId="215E1FC7" w:rsidR="00B13988" w:rsidRDefault="00016926" w:rsidP="00D71E66">
      <w:pPr>
        <w:rPr>
          <w:b/>
          <w:bCs/>
        </w:rPr>
      </w:pPr>
      <w:r w:rsidRPr="00016926">
        <w:t>Maple Forest Township Supervisor</w:t>
      </w:r>
      <w:r>
        <w:t>, Tom Coors,</w:t>
      </w:r>
      <w:r w:rsidRPr="00016926">
        <w:t xml:space="preserve"> inquired about the classification of White Road, specifically the section between Hause Road and Marker Road, and asked whether it is considered a local or private road.</w:t>
      </w:r>
    </w:p>
    <w:p w14:paraId="376DC13D" w14:textId="31B788EE" w:rsidR="00B13988" w:rsidRDefault="00B13988" w:rsidP="00D71E66">
      <w:pPr>
        <w:rPr>
          <w:b/>
          <w:bCs/>
        </w:rPr>
      </w:pPr>
    </w:p>
    <w:p w14:paraId="4113AD4B" w14:textId="77777777" w:rsidR="00B13988" w:rsidRPr="00016926" w:rsidRDefault="00B13988" w:rsidP="00D71E66">
      <w:pPr>
        <w:rPr>
          <w:b/>
          <w:bCs/>
          <w:sz w:val="22"/>
          <w:szCs w:val="22"/>
        </w:rPr>
      </w:pPr>
    </w:p>
    <w:p w14:paraId="14EF645E" w14:textId="74E9ABCB" w:rsidR="00016926" w:rsidRDefault="00016926" w:rsidP="00016926">
      <w:pPr>
        <w:rPr>
          <w:bCs/>
        </w:rPr>
      </w:pPr>
      <w:r w:rsidRPr="00016926">
        <w:rPr>
          <w:b/>
          <w:sz w:val="22"/>
          <w:szCs w:val="22"/>
        </w:rPr>
        <w:t>Task force public hearing</w:t>
      </w:r>
      <w:r w:rsidRPr="005A5786">
        <w:rPr>
          <w:b/>
        </w:rPr>
        <w:t>:</w:t>
      </w:r>
      <w:r w:rsidRPr="005A5786">
        <w:rPr>
          <w:bCs/>
        </w:rPr>
        <w:t xml:space="preserve"> </w:t>
      </w:r>
      <w:r w:rsidRPr="00016926">
        <w:rPr>
          <w:bCs/>
        </w:rPr>
        <w:t>Managing Director Babcock explained how federal and state funds are allocated for transportation projects. He reviewed which roads are proposed for work over the next five years. Entities eligible to receive Task Force funds include the Crawford County Transit Authority, the City of Grayling (if there are eligible roads), and the Crawford County Road Commission. The Road Commission is eligible to use these funds for road improvements, along with MDOT economic development funds designated for constructing all-season roads.</w:t>
      </w:r>
    </w:p>
    <w:p w14:paraId="5DFA0563" w14:textId="77777777" w:rsidR="00016926" w:rsidRPr="005A5786" w:rsidRDefault="00016926" w:rsidP="00016926">
      <w:pPr>
        <w:rPr>
          <w:b/>
        </w:rPr>
      </w:pPr>
    </w:p>
    <w:p w14:paraId="3EEA286A" w14:textId="1A2EE791" w:rsidR="00016926" w:rsidRPr="005A5786" w:rsidRDefault="00016926" w:rsidP="00016926">
      <w:pPr>
        <w:rPr>
          <w:bCs/>
        </w:rPr>
      </w:pPr>
      <w:r>
        <w:rPr>
          <w:bCs/>
        </w:rPr>
        <w:t xml:space="preserve">A motion to accept the </w:t>
      </w:r>
      <w:r w:rsidRPr="005A5786">
        <w:rPr>
          <w:bCs/>
        </w:rPr>
        <w:t>presented Task Force improvement program was</w:t>
      </w:r>
      <w:r>
        <w:rPr>
          <w:bCs/>
        </w:rPr>
        <w:t xml:space="preserve"> made by Commissioner Hanson and seconded by Commissioner Jones. R</w:t>
      </w:r>
      <w:r w:rsidRPr="00BD7A30">
        <w:t xml:space="preserve">oll Call: Larson absent, Halstead absent, Hanson yea, Jones yea, </w:t>
      </w:r>
      <w:proofErr w:type="gramStart"/>
      <w:r w:rsidRPr="00BD7A30">
        <w:t>Summers</w:t>
      </w:r>
      <w:proofErr w:type="gramEnd"/>
      <w:r w:rsidRPr="00BD7A30">
        <w:t xml:space="preserve"> yea. Motion Carried.</w:t>
      </w:r>
    </w:p>
    <w:p w14:paraId="4FDAB344" w14:textId="77777777" w:rsidR="00B13988" w:rsidRPr="00F83BA4" w:rsidRDefault="00B13988" w:rsidP="00D71E66">
      <w:pPr>
        <w:rPr>
          <w:b/>
          <w:bCs/>
        </w:rPr>
      </w:pPr>
    </w:p>
    <w:p w14:paraId="74A85683" w14:textId="790BD167" w:rsidR="009F4FE9" w:rsidRPr="00F83BA4" w:rsidRDefault="0089505A" w:rsidP="006E66B2">
      <w:pPr>
        <w:rPr>
          <w:b/>
        </w:rPr>
      </w:pPr>
      <w:r w:rsidRPr="00F83BA4">
        <w:rPr>
          <w:b/>
        </w:rPr>
        <w:t>NEW BUSINESS</w:t>
      </w:r>
      <w:r w:rsidR="00EA4A46" w:rsidRPr="00F83BA4">
        <w:rPr>
          <w:b/>
        </w:rPr>
        <w:t>:</w:t>
      </w:r>
    </w:p>
    <w:p w14:paraId="666875B0" w14:textId="7F82B45C" w:rsidR="0079249C" w:rsidRPr="00F83BA4" w:rsidRDefault="00016926" w:rsidP="006E66B2">
      <w:pPr>
        <w:rPr>
          <w:b/>
        </w:rPr>
      </w:pPr>
      <w:r>
        <w:rPr>
          <w:b/>
        </w:rPr>
        <w:t xml:space="preserve"> North Down River Road: October 3 bid letting: </w:t>
      </w:r>
      <w:r w:rsidRPr="00016926">
        <w:rPr>
          <w:bCs/>
        </w:rPr>
        <w:t>Rieth-Riley was awarded the bid for the project. The contractor will be scheduled to begin work as soon as possible in the spring.</w:t>
      </w:r>
    </w:p>
    <w:p w14:paraId="37E69F71" w14:textId="77777777" w:rsidR="00C010CE" w:rsidRPr="00F83BA4" w:rsidRDefault="00C010CE" w:rsidP="006E66B2">
      <w:pPr>
        <w:rPr>
          <w:bCs/>
        </w:rPr>
      </w:pPr>
    </w:p>
    <w:p w14:paraId="101163EB" w14:textId="4735A2B2" w:rsidR="00C010CE" w:rsidRDefault="00C010CE" w:rsidP="00C010CE">
      <w:pPr>
        <w:rPr>
          <w:bCs/>
          <w:sz w:val="19"/>
          <w:szCs w:val="19"/>
        </w:rPr>
      </w:pPr>
      <w:r w:rsidRPr="00F83BA4">
        <w:rPr>
          <w:b/>
        </w:rPr>
        <w:t>OLD BUSINESS:</w:t>
      </w:r>
      <w:r w:rsidRPr="00F83BA4">
        <w:rPr>
          <w:bCs/>
          <w:sz w:val="19"/>
          <w:szCs w:val="19"/>
        </w:rPr>
        <w:t xml:space="preserve"> </w:t>
      </w:r>
    </w:p>
    <w:p w14:paraId="566061E3" w14:textId="4E8B9DB9" w:rsidR="00016926" w:rsidRPr="00016926" w:rsidRDefault="00016926" w:rsidP="00C010CE">
      <w:pPr>
        <w:rPr>
          <w:b/>
          <w:sz w:val="19"/>
          <w:szCs w:val="19"/>
        </w:rPr>
      </w:pPr>
      <w:r w:rsidRPr="00016926">
        <w:rPr>
          <w:b/>
          <w:sz w:val="19"/>
          <w:szCs w:val="19"/>
        </w:rPr>
        <w:t xml:space="preserve">FEMA: Ice Storm: </w:t>
      </w:r>
      <w:r w:rsidRPr="00016926">
        <w:rPr>
          <w:bCs/>
          <w:sz w:val="19"/>
          <w:szCs w:val="19"/>
        </w:rPr>
        <w:t>The FEMA report for the ice storm has been submitted. The projected reimbursement amount is $281,003.32; however, unless the state provides additional funding through MTF, the reimbursement will likely be limited to 75% of that total. The timeframe for when funds will be received is currently unknown.</w:t>
      </w:r>
    </w:p>
    <w:p w14:paraId="62C90F69" w14:textId="77777777" w:rsidR="003B09CC" w:rsidRPr="00F83BA4" w:rsidRDefault="003B09CC" w:rsidP="006E66B2">
      <w:pPr>
        <w:jc w:val="both"/>
        <w:rPr>
          <w:b/>
        </w:rPr>
      </w:pPr>
      <w:bookmarkStart w:id="2" w:name="_Hlk94867250"/>
    </w:p>
    <w:bookmarkEnd w:id="2"/>
    <w:p w14:paraId="781C08E7" w14:textId="3C6AD3CB" w:rsidR="00BF3FD3" w:rsidRPr="00F83BA4" w:rsidRDefault="0089505A" w:rsidP="0079249C">
      <w:pPr>
        <w:rPr>
          <w:bCs/>
        </w:rPr>
      </w:pPr>
      <w:r w:rsidRPr="00F83BA4">
        <w:rPr>
          <w:b/>
        </w:rPr>
        <w:t>MANAGING DIRECTOR COMMENTS</w:t>
      </w:r>
      <w:r w:rsidRPr="00F83BA4">
        <w:rPr>
          <w:bCs/>
        </w:rPr>
        <w:t>:</w:t>
      </w:r>
      <w:r w:rsidR="006303D8" w:rsidRPr="00F83BA4">
        <w:rPr>
          <w:bCs/>
        </w:rPr>
        <w:t xml:space="preserve"> </w:t>
      </w:r>
    </w:p>
    <w:p w14:paraId="1E86E1C6" w14:textId="2EFB459B" w:rsidR="0079249C" w:rsidRDefault="00016926" w:rsidP="0079249C">
      <w:pPr>
        <w:rPr>
          <w:bCs/>
        </w:rPr>
      </w:pPr>
      <w:r>
        <w:rPr>
          <w:bCs/>
        </w:rPr>
        <w:t xml:space="preserve">Lovells Pit: A timber sale is being planned for four 40-acre parcels. A bid package will be prepared once survey information is gathered and the area is marked. After stumping, the trees will be removed, potentially generating some revenue. Approval to advertise the sale will be needed </w:t>
      </w:r>
      <w:proofErr w:type="gramStart"/>
      <w:r>
        <w:rPr>
          <w:bCs/>
        </w:rPr>
        <w:t>at a later date</w:t>
      </w:r>
      <w:proofErr w:type="gramEnd"/>
      <w:r>
        <w:rPr>
          <w:bCs/>
        </w:rPr>
        <w:t xml:space="preserve">. </w:t>
      </w:r>
    </w:p>
    <w:p w14:paraId="31885E2D" w14:textId="77777777" w:rsidR="00016926" w:rsidRDefault="00016926" w:rsidP="0079249C">
      <w:pPr>
        <w:rPr>
          <w:bCs/>
        </w:rPr>
      </w:pPr>
    </w:p>
    <w:p w14:paraId="50DDAE67" w14:textId="728772E0" w:rsidR="00016926" w:rsidRDefault="00016926" w:rsidP="0079249C">
      <w:pPr>
        <w:rPr>
          <w:bCs/>
        </w:rPr>
      </w:pPr>
      <w:r>
        <w:rPr>
          <w:bCs/>
        </w:rPr>
        <w:t xml:space="preserve">402 Huron Street: No updates </w:t>
      </w:r>
      <w:proofErr w:type="gramStart"/>
      <w:r>
        <w:rPr>
          <w:bCs/>
        </w:rPr>
        <w:t>at this time</w:t>
      </w:r>
      <w:proofErr w:type="gramEnd"/>
      <w:r>
        <w:rPr>
          <w:bCs/>
        </w:rPr>
        <w:t>.</w:t>
      </w:r>
    </w:p>
    <w:p w14:paraId="5D611695" w14:textId="77777777" w:rsidR="00016926" w:rsidRDefault="00016926" w:rsidP="0079249C">
      <w:pPr>
        <w:rPr>
          <w:bCs/>
        </w:rPr>
      </w:pPr>
    </w:p>
    <w:p w14:paraId="1C7808B8" w14:textId="3F2EB901" w:rsidR="00016926" w:rsidRDefault="00016926" w:rsidP="0079249C">
      <w:pPr>
        <w:rPr>
          <w:bCs/>
        </w:rPr>
      </w:pPr>
      <w:r>
        <w:rPr>
          <w:bCs/>
        </w:rPr>
        <w:t>Local Road Construction: South Branch Township projects are complete. Chase bridge Road guardrail work is scheduled to begin Monday.</w:t>
      </w:r>
    </w:p>
    <w:p w14:paraId="7D1AA8AE" w14:textId="77777777" w:rsidR="00016926" w:rsidRDefault="00016926" w:rsidP="0079249C">
      <w:pPr>
        <w:rPr>
          <w:bCs/>
        </w:rPr>
      </w:pPr>
    </w:p>
    <w:p w14:paraId="0663F442" w14:textId="3063275F" w:rsidR="00016926" w:rsidRDefault="00016926" w:rsidP="0079249C">
      <w:pPr>
        <w:rPr>
          <w:bCs/>
        </w:rPr>
      </w:pPr>
      <w:r>
        <w:rPr>
          <w:bCs/>
        </w:rPr>
        <w:t>North Down River Road: awaiting NEPA approval.</w:t>
      </w:r>
    </w:p>
    <w:p w14:paraId="439AAE36" w14:textId="77777777" w:rsidR="00016926" w:rsidRDefault="00016926" w:rsidP="0079249C">
      <w:pPr>
        <w:rPr>
          <w:bCs/>
        </w:rPr>
      </w:pPr>
    </w:p>
    <w:p w14:paraId="286DEDE6" w14:textId="11DF6233" w:rsidR="00016926" w:rsidRPr="00F83BA4" w:rsidRDefault="00016926" w:rsidP="0079249C">
      <w:pPr>
        <w:rPr>
          <w:bCs/>
        </w:rPr>
      </w:pPr>
      <w:r>
        <w:rPr>
          <w:bCs/>
        </w:rPr>
        <w:t xml:space="preserve">Industrial Drive: </w:t>
      </w:r>
    </w:p>
    <w:p w14:paraId="2A146EF8" w14:textId="4294D47E" w:rsidR="00E123A2" w:rsidRDefault="00016926" w:rsidP="0079249C">
      <w:pPr>
        <w:rPr>
          <w:bCs/>
        </w:rPr>
      </w:pPr>
      <w:r w:rsidRPr="00016926">
        <w:rPr>
          <w:bCs/>
        </w:rPr>
        <w:t>Construction is complete. Line markings were incorrectly placed, causing sign installation errors; signs will be relocated accordingly. Once corrected, the road will be opened, and a resolution to accept the road will be presented at the next meeting.</w:t>
      </w:r>
    </w:p>
    <w:p w14:paraId="7EDC371F" w14:textId="77777777" w:rsidR="00016926" w:rsidRDefault="00016926" w:rsidP="0079249C">
      <w:pPr>
        <w:rPr>
          <w:bCs/>
        </w:rPr>
      </w:pPr>
    </w:p>
    <w:p w14:paraId="44182E8D" w14:textId="1412ADDA" w:rsidR="00016926" w:rsidRDefault="00016926" w:rsidP="0079249C">
      <w:pPr>
        <w:rPr>
          <w:bCs/>
        </w:rPr>
      </w:pPr>
      <w:r>
        <w:rPr>
          <w:bCs/>
        </w:rPr>
        <w:t xml:space="preserve">Toebe Construction: paving near Camp AuSable is scheduled for next week. </w:t>
      </w:r>
    </w:p>
    <w:p w14:paraId="5870F6B4" w14:textId="77777777" w:rsidR="00016926" w:rsidRDefault="00016926" w:rsidP="0079249C">
      <w:pPr>
        <w:rPr>
          <w:bCs/>
        </w:rPr>
      </w:pPr>
    </w:p>
    <w:p w14:paraId="701467B4" w14:textId="4CB7D668" w:rsidR="00016926" w:rsidRDefault="00016926" w:rsidP="0079249C">
      <w:pPr>
        <w:rPr>
          <w:bCs/>
        </w:rPr>
      </w:pPr>
      <w:r>
        <w:rPr>
          <w:bCs/>
        </w:rPr>
        <w:t xml:space="preserve">M&amp;M: </w:t>
      </w:r>
      <w:proofErr w:type="gramStart"/>
      <w:r>
        <w:rPr>
          <w:bCs/>
        </w:rPr>
        <w:t>currently</w:t>
      </w:r>
      <w:proofErr w:type="gramEnd"/>
      <w:r>
        <w:rPr>
          <w:bCs/>
        </w:rPr>
        <w:t xml:space="preserve"> working in Sherwood Forest.</w:t>
      </w:r>
    </w:p>
    <w:p w14:paraId="4EF41FA7" w14:textId="77777777" w:rsidR="00016926" w:rsidRDefault="00016926" w:rsidP="0079249C">
      <w:pPr>
        <w:rPr>
          <w:bCs/>
        </w:rPr>
      </w:pPr>
    </w:p>
    <w:p w14:paraId="731EE7F6" w14:textId="469A5DD1" w:rsidR="00016926" w:rsidRPr="00F83BA4" w:rsidRDefault="00016926" w:rsidP="0079249C">
      <w:pPr>
        <w:rPr>
          <w:bCs/>
        </w:rPr>
      </w:pPr>
      <w:r>
        <w:rPr>
          <w:bCs/>
        </w:rPr>
        <w:t>Katterman: Paving is projected for the 20</w:t>
      </w:r>
      <w:r w:rsidRPr="00016926">
        <w:rPr>
          <w:bCs/>
          <w:vertAlign w:val="superscript"/>
        </w:rPr>
        <w:t>th</w:t>
      </w:r>
      <w:r>
        <w:rPr>
          <w:bCs/>
        </w:rPr>
        <w:t xml:space="preserve">; however additional work likely remains before completion. </w:t>
      </w:r>
    </w:p>
    <w:p w14:paraId="7401CEDD" w14:textId="77777777" w:rsidR="009608AA" w:rsidRPr="00F83BA4" w:rsidRDefault="009608AA" w:rsidP="0079249C">
      <w:pPr>
        <w:rPr>
          <w:b/>
        </w:rPr>
      </w:pPr>
    </w:p>
    <w:p w14:paraId="2B6B9205" w14:textId="77777777" w:rsidR="00016926" w:rsidRDefault="00016926" w:rsidP="0079249C">
      <w:pPr>
        <w:rPr>
          <w:b/>
        </w:rPr>
      </w:pPr>
    </w:p>
    <w:p w14:paraId="2E0D2103" w14:textId="4C6DCD58" w:rsidR="0079249C" w:rsidRPr="00F83BA4" w:rsidRDefault="0079249C" w:rsidP="0079249C">
      <w:pPr>
        <w:rPr>
          <w:bCs/>
        </w:rPr>
      </w:pPr>
      <w:r w:rsidRPr="00F83BA4">
        <w:rPr>
          <w:b/>
        </w:rPr>
        <w:lastRenderedPageBreak/>
        <w:t>COMMISSIONER COMMENTS</w:t>
      </w:r>
      <w:r w:rsidRPr="00F83BA4">
        <w:rPr>
          <w:bCs/>
        </w:rPr>
        <w:t xml:space="preserve">: </w:t>
      </w:r>
    </w:p>
    <w:p w14:paraId="4A3F4634" w14:textId="6045B175" w:rsidR="0089505A" w:rsidRPr="00F83BA4" w:rsidRDefault="0089505A" w:rsidP="006E66B2">
      <w:pPr>
        <w:rPr>
          <w:spacing w:val="30"/>
          <w:w w:val="102"/>
        </w:rPr>
      </w:pPr>
      <w:r w:rsidRPr="00F83BA4">
        <w:rPr>
          <w:spacing w:val="1"/>
        </w:rPr>
        <w:t>Commissioner</w:t>
      </w:r>
      <w:r w:rsidRPr="00F83BA4">
        <w:rPr>
          <w:spacing w:val="6"/>
        </w:rPr>
        <w:t xml:space="preserve"> </w:t>
      </w:r>
      <w:r w:rsidRPr="00F83BA4">
        <w:rPr>
          <w:spacing w:val="2"/>
        </w:rPr>
        <w:t>Larson</w:t>
      </w:r>
      <w:r w:rsidRPr="00F83BA4">
        <w:rPr>
          <w:spacing w:val="31"/>
        </w:rPr>
        <w:t xml:space="preserve"> </w:t>
      </w:r>
      <w:r w:rsidRPr="00F83BA4">
        <w:t>–</w:t>
      </w:r>
      <w:r w:rsidRPr="00F83BA4">
        <w:rPr>
          <w:spacing w:val="24"/>
        </w:rPr>
        <w:t xml:space="preserve"> </w:t>
      </w:r>
      <w:r w:rsidRPr="00F83BA4">
        <w:rPr>
          <w:spacing w:val="1"/>
        </w:rPr>
        <w:t>Absent.</w:t>
      </w:r>
      <w:r w:rsidRPr="00F83BA4">
        <w:rPr>
          <w:spacing w:val="30"/>
          <w:w w:val="102"/>
        </w:rPr>
        <w:t xml:space="preserve"> </w:t>
      </w:r>
    </w:p>
    <w:p w14:paraId="4047EB7E" w14:textId="2C289125" w:rsidR="005C1918" w:rsidRPr="00F83BA4" w:rsidRDefault="00DF5C29" w:rsidP="006E66B2">
      <w:r w:rsidRPr="00F83BA4">
        <w:rPr>
          <w:spacing w:val="1"/>
        </w:rPr>
        <w:t>Vice Chairman</w:t>
      </w:r>
      <w:r w:rsidR="0089505A" w:rsidRPr="00F83BA4">
        <w:rPr>
          <w:spacing w:val="7"/>
        </w:rPr>
        <w:t xml:space="preserve"> </w:t>
      </w:r>
      <w:r w:rsidR="0089505A" w:rsidRPr="00F83BA4">
        <w:rPr>
          <w:spacing w:val="2"/>
        </w:rPr>
        <w:t>Summers</w:t>
      </w:r>
      <w:r w:rsidR="0089505A" w:rsidRPr="00F83BA4">
        <w:rPr>
          <w:spacing w:val="20"/>
        </w:rPr>
        <w:t xml:space="preserve"> </w:t>
      </w:r>
      <w:r w:rsidR="003405EC" w:rsidRPr="00F83BA4">
        <w:t>–</w:t>
      </w:r>
      <w:r w:rsidR="00F66865" w:rsidRPr="00F83BA4">
        <w:t xml:space="preserve"> </w:t>
      </w:r>
      <w:r w:rsidR="00A07BA7" w:rsidRPr="00F83BA4">
        <w:t>None</w:t>
      </w:r>
    </w:p>
    <w:p w14:paraId="0F3623CD" w14:textId="3D27F287" w:rsidR="007B6F85" w:rsidRPr="00F83BA4" w:rsidRDefault="0089505A" w:rsidP="00587D68">
      <w:r w:rsidRPr="00F83BA4">
        <w:rPr>
          <w:spacing w:val="1"/>
        </w:rPr>
        <w:t>Commissioner</w:t>
      </w:r>
      <w:r w:rsidRPr="00F83BA4">
        <w:rPr>
          <w:spacing w:val="9"/>
        </w:rPr>
        <w:t xml:space="preserve"> </w:t>
      </w:r>
      <w:r w:rsidRPr="00F83BA4">
        <w:rPr>
          <w:spacing w:val="5"/>
        </w:rPr>
        <w:t>Hanson</w:t>
      </w:r>
      <w:r w:rsidR="00C010CE" w:rsidRPr="00F83BA4">
        <w:t xml:space="preserve">– </w:t>
      </w:r>
      <w:r w:rsidR="00B13988">
        <w:t>None</w:t>
      </w:r>
    </w:p>
    <w:p w14:paraId="7134A154" w14:textId="3225DE22" w:rsidR="003B09CC" w:rsidRPr="00F83BA4" w:rsidRDefault="0089505A" w:rsidP="003B09CC">
      <w:pPr>
        <w:pStyle w:val="NoSpacing"/>
      </w:pPr>
      <w:r w:rsidRPr="00F83BA4">
        <w:rPr>
          <w:spacing w:val="1"/>
        </w:rPr>
        <w:t>Commissioner</w:t>
      </w:r>
      <w:r w:rsidRPr="00F83BA4">
        <w:rPr>
          <w:spacing w:val="2"/>
        </w:rPr>
        <w:t xml:space="preserve"> Jones</w:t>
      </w:r>
      <w:r w:rsidRPr="00F83BA4">
        <w:t xml:space="preserve"> –</w:t>
      </w:r>
      <w:r w:rsidR="00F66865" w:rsidRPr="00F83BA4">
        <w:t xml:space="preserve"> </w:t>
      </w:r>
      <w:r w:rsidR="00B13988">
        <w:t xml:space="preserve">Nice job on Steckert. </w:t>
      </w:r>
    </w:p>
    <w:p w14:paraId="0B1DFE4B" w14:textId="13B80ED9" w:rsidR="006F0055" w:rsidRPr="00F83BA4" w:rsidRDefault="0089505A" w:rsidP="006E66B2">
      <w:r w:rsidRPr="00F83BA4">
        <w:t>Chaiman</w:t>
      </w:r>
      <w:r w:rsidRPr="00F83BA4">
        <w:rPr>
          <w:spacing w:val="22"/>
        </w:rPr>
        <w:t xml:space="preserve"> </w:t>
      </w:r>
      <w:r w:rsidRPr="00F83BA4">
        <w:t>Halstead</w:t>
      </w:r>
      <w:r w:rsidRPr="00F83BA4">
        <w:rPr>
          <w:spacing w:val="31"/>
        </w:rPr>
        <w:t xml:space="preserve"> </w:t>
      </w:r>
      <w:r w:rsidRPr="00F83BA4">
        <w:t>–</w:t>
      </w:r>
      <w:r w:rsidR="00F66865" w:rsidRPr="00F83BA4">
        <w:t xml:space="preserve"> </w:t>
      </w:r>
      <w:r w:rsidR="00B13988">
        <w:t>Absent</w:t>
      </w:r>
    </w:p>
    <w:p w14:paraId="18B13095" w14:textId="77777777" w:rsidR="006F0055" w:rsidRPr="00F83BA4" w:rsidRDefault="006F0055" w:rsidP="006E66B2"/>
    <w:p w14:paraId="60A1737B" w14:textId="0F2E6A63" w:rsidR="0089505A" w:rsidRPr="00B13988" w:rsidRDefault="0089505A" w:rsidP="006E66B2">
      <w:pPr>
        <w:rPr>
          <w:spacing w:val="3"/>
          <w:sz w:val="18"/>
          <w:szCs w:val="18"/>
        </w:rPr>
      </w:pPr>
      <w:r w:rsidRPr="00B13988">
        <w:rPr>
          <w:sz w:val="18"/>
          <w:szCs w:val="18"/>
        </w:rPr>
        <w:t>There</w:t>
      </w:r>
      <w:r w:rsidRPr="00B13988">
        <w:rPr>
          <w:spacing w:val="14"/>
          <w:sz w:val="18"/>
          <w:szCs w:val="18"/>
        </w:rPr>
        <w:t xml:space="preserve"> </w:t>
      </w:r>
      <w:r w:rsidRPr="00B13988">
        <w:rPr>
          <w:sz w:val="18"/>
          <w:szCs w:val="18"/>
        </w:rPr>
        <w:t>being</w:t>
      </w:r>
      <w:r w:rsidRPr="00B13988">
        <w:rPr>
          <w:spacing w:val="1"/>
          <w:sz w:val="18"/>
          <w:szCs w:val="18"/>
        </w:rPr>
        <w:t xml:space="preserve"> </w:t>
      </w:r>
      <w:r w:rsidRPr="00B13988">
        <w:rPr>
          <w:spacing w:val="2"/>
          <w:sz w:val="18"/>
          <w:szCs w:val="18"/>
        </w:rPr>
        <w:t>no</w:t>
      </w:r>
      <w:r w:rsidRPr="00B13988">
        <w:rPr>
          <w:spacing w:val="20"/>
          <w:sz w:val="18"/>
          <w:szCs w:val="18"/>
        </w:rPr>
        <w:t xml:space="preserve"> </w:t>
      </w:r>
      <w:r w:rsidRPr="00B13988">
        <w:rPr>
          <w:spacing w:val="2"/>
          <w:sz w:val="18"/>
          <w:szCs w:val="18"/>
        </w:rPr>
        <w:t>further</w:t>
      </w:r>
      <w:r w:rsidRPr="00B13988">
        <w:rPr>
          <w:sz w:val="18"/>
          <w:szCs w:val="18"/>
        </w:rPr>
        <w:t xml:space="preserve"> business</w:t>
      </w:r>
      <w:r w:rsidRPr="00B13988">
        <w:rPr>
          <w:spacing w:val="17"/>
          <w:sz w:val="18"/>
          <w:szCs w:val="18"/>
        </w:rPr>
        <w:t xml:space="preserve"> </w:t>
      </w:r>
      <w:r w:rsidRPr="00B13988">
        <w:rPr>
          <w:spacing w:val="1"/>
          <w:sz w:val="18"/>
          <w:szCs w:val="18"/>
        </w:rPr>
        <w:t>to</w:t>
      </w:r>
      <w:r w:rsidRPr="00B13988">
        <w:rPr>
          <w:spacing w:val="20"/>
          <w:sz w:val="18"/>
          <w:szCs w:val="18"/>
        </w:rPr>
        <w:t xml:space="preserve"> </w:t>
      </w:r>
      <w:r w:rsidRPr="00B13988">
        <w:rPr>
          <w:sz w:val="18"/>
          <w:szCs w:val="18"/>
        </w:rPr>
        <w:t>come</w:t>
      </w:r>
      <w:r w:rsidRPr="00B13988">
        <w:rPr>
          <w:spacing w:val="15"/>
          <w:sz w:val="18"/>
          <w:szCs w:val="18"/>
        </w:rPr>
        <w:t xml:space="preserve"> </w:t>
      </w:r>
      <w:r w:rsidRPr="00B13988">
        <w:rPr>
          <w:spacing w:val="2"/>
          <w:sz w:val="18"/>
          <w:szCs w:val="18"/>
        </w:rPr>
        <w:t>before</w:t>
      </w:r>
      <w:r w:rsidRPr="00B13988">
        <w:rPr>
          <w:spacing w:val="14"/>
          <w:sz w:val="18"/>
          <w:szCs w:val="18"/>
        </w:rPr>
        <w:t xml:space="preserve"> </w:t>
      </w:r>
      <w:r w:rsidRPr="00B13988">
        <w:rPr>
          <w:spacing w:val="3"/>
          <w:sz w:val="18"/>
          <w:szCs w:val="18"/>
        </w:rPr>
        <w:t>the</w:t>
      </w:r>
      <w:r w:rsidRPr="00B13988">
        <w:rPr>
          <w:spacing w:val="15"/>
          <w:sz w:val="18"/>
          <w:szCs w:val="18"/>
        </w:rPr>
        <w:t xml:space="preserve"> </w:t>
      </w:r>
      <w:r w:rsidRPr="00B13988">
        <w:rPr>
          <w:sz w:val="18"/>
          <w:szCs w:val="18"/>
        </w:rPr>
        <w:t>Board</w:t>
      </w:r>
      <w:r w:rsidR="00555CFA" w:rsidRPr="00B13988">
        <w:rPr>
          <w:sz w:val="18"/>
          <w:szCs w:val="18"/>
        </w:rPr>
        <w:t xml:space="preserve"> </w:t>
      </w:r>
      <w:r w:rsidR="00B13988" w:rsidRPr="00B13988">
        <w:rPr>
          <w:sz w:val="18"/>
          <w:szCs w:val="18"/>
        </w:rPr>
        <w:t xml:space="preserve">Vice Chairman Summers </w:t>
      </w:r>
      <w:r w:rsidRPr="00B13988">
        <w:rPr>
          <w:spacing w:val="1"/>
          <w:sz w:val="18"/>
          <w:szCs w:val="18"/>
        </w:rPr>
        <w:t>declared</w:t>
      </w:r>
      <w:r w:rsidRPr="00B13988">
        <w:rPr>
          <w:spacing w:val="19"/>
          <w:sz w:val="18"/>
          <w:szCs w:val="18"/>
        </w:rPr>
        <w:t xml:space="preserve"> </w:t>
      </w:r>
      <w:r w:rsidRPr="00B13988">
        <w:rPr>
          <w:spacing w:val="3"/>
          <w:sz w:val="18"/>
          <w:szCs w:val="18"/>
        </w:rPr>
        <w:t>the</w:t>
      </w:r>
      <w:r w:rsidRPr="00B13988">
        <w:rPr>
          <w:spacing w:val="15"/>
          <w:sz w:val="18"/>
          <w:szCs w:val="18"/>
        </w:rPr>
        <w:t xml:space="preserve"> </w:t>
      </w:r>
      <w:r w:rsidRPr="00B13988">
        <w:rPr>
          <w:spacing w:val="2"/>
          <w:sz w:val="18"/>
          <w:szCs w:val="18"/>
        </w:rPr>
        <w:t>meeting</w:t>
      </w:r>
      <w:r w:rsidRPr="00B13988">
        <w:rPr>
          <w:spacing w:val="1"/>
          <w:sz w:val="18"/>
          <w:szCs w:val="18"/>
        </w:rPr>
        <w:t xml:space="preserve"> </w:t>
      </w:r>
      <w:r w:rsidRPr="00B13988">
        <w:rPr>
          <w:sz w:val="18"/>
          <w:szCs w:val="18"/>
        </w:rPr>
        <w:t>adjourned</w:t>
      </w:r>
      <w:r w:rsidRPr="00B13988">
        <w:rPr>
          <w:spacing w:val="29"/>
          <w:sz w:val="18"/>
          <w:szCs w:val="18"/>
        </w:rPr>
        <w:t xml:space="preserve"> </w:t>
      </w:r>
      <w:r w:rsidRPr="00B13988">
        <w:rPr>
          <w:spacing w:val="8"/>
          <w:sz w:val="18"/>
          <w:szCs w:val="18"/>
        </w:rPr>
        <w:t>at</w:t>
      </w:r>
      <w:r w:rsidR="00BD1795" w:rsidRPr="00B13988">
        <w:rPr>
          <w:spacing w:val="20"/>
          <w:sz w:val="18"/>
          <w:szCs w:val="18"/>
        </w:rPr>
        <w:t xml:space="preserve"> </w:t>
      </w:r>
      <w:r w:rsidR="00B13988" w:rsidRPr="00B13988">
        <w:rPr>
          <w:spacing w:val="20"/>
          <w:sz w:val="18"/>
          <w:szCs w:val="18"/>
        </w:rPr>
        <w:t>5:00</w:t>
      </w:r>
      <w:r w:rsidR="00B26852" w:rsidRPr="00B13988">
        <w:rPr>
          <w:spacing w:val="20"/>
          <w:sz w:val="18"/>
          <w:szCs w:val="18"/>
        </w:rPr>
        <w:t xml:space="preserve"> </w:t>
      </w:r>
      <w:r w:rsidRPr="00B13988">
        <w:rPr>
          <w:spacing w:val="3"/>
          <w:sz w:val="18"/>
          <w:szCs w:val="18"/>
        </w:rPr>
        <w:t>p.m.</w:t>
      </w:r>
    </w:p>
    <w:p w14:paraId="2CD82E18" w14:textId="77777777" w:rsidR="0089505A" w:rsidRPr="00F83BA4" w:rsidRDefault="0089505A" w:rsidP="006E66B2">
      <w:pPr>
        <w:rPr>
          <w:sz w:val="19"/>
          <w:szCs w:val="19"/>
        </w:rPr>
      </w:pPr>
    </w:p>
    <w:p w14:paraId="0B9C1681" w14:textId="77777777" w:rsidR="0024373F" w:rsidRPr="00F83BA4" w:rsidRDefault="0024373F" w:rsidP="006E66B2">
      <w:pPr>
        <w:rPr>
          <w:b/>
          <w:bCs/>
          <w:spacing w:val="5"/>
        </w:rPr>
      </w:pPr>
    </w:p>
    <w:p w14:paraId="7950B971" w14:textId="14DA3D3E" w:rsidR="0024373F" w:rsidRPr="00F83BA4" w:rsidRDefault="0024373F" w:rsidP="006E66B2">
      <w:pPr>
        <w:rPr>
          <w:b/>
          <w:bCs/>
          <w:spacing w:val="5"/>
        </w:rPr>
      </w:pPr>
      <w:r w:rsidRPr="00F83BA4">
        <w:rPr>
          <w:b/>
          <w:bCs/>
          <w:spacing w:val="5"/>
        </w:rPr>
        <w:t>_________________________________________</w:t>
      </w:r>
      <w:proofErr w:type="gramStart"/>
      <w:r w:rsidRPr="00F83BA4">
        <w:rPr>
          <w:b/>
          <w:bCs/>
          <w:spacing w:val="5"/>
        </w:rPr>
        <w:t xml:space="preserve">                           </w:t>
      </w:r>
      <w:proofErr w:type="gramEnd"/>
      <w:r w:rsidRPr="00F83BA4">
        <w:rPr>
          <w:b/>
          <w:bCs/>
          <w:spacing w:val="5"/>
        </w:rPr>
        <w:t>____________________________________________</w:t>
      </w:r>
    </w:p>
    <w:p w14:paraId="7F120384" w14:textId="441FFE6B" w:rsidR="0089505A" w:rsidRPr="00C343DA" w:rsidRDefault="00B13988" w:rsidP="006E66B2">
      <w:pPr>
        <w:rPr>
          <w:b/>
          <w:bCs/>
          <w:spacing w:val="6"/>
        </w:rPr>
      </w:pPr>
      <w:r>
        <w:rPr>
          <w:b/>
          <w:bCs/>
          <w:spacing w:val="6"/>
        </w:rPr>
        <w:t>Gary Summers, Vice Chairman</w:t>
      </w:r>
      <w:r w:rsidR="007B2D56" w:rsidRPr="00F83BA4">
        <w:rPr>
          <w:b/>
          <w:bCs/>
          <w:spacing w:val="6"/>
        </w:rPr>
        <w:t xml:space="preserve"> </w:t>
      </w:r>
      <w:r w:rsidR="008521A6" w:rsidRPr="00F83BA4">
        <w:rPr>
          <w:b/>
          <w:bCs/>
          <w:spacing w:val="6"/>
        </w:rPr>
        <w:t xml:space="preserve"> </w:t>
      </w:r>
      <w:r w:rsidR="0089505A" w:rsidRPr="00F83BA4">
        <w:rPr>
          <w:b/>
          <w:bCs/>
          <w:spacing w:val="6"/>
        </w:rPr>
        <w:t xml:space="preserve">      </w:t>
      </w:r>
      <w:r w:rsidR="0089505A" w:rsidRPr="00F83BA4">
        <w:rPr>
          <w:b/>
          <w:bCs/>
          <w:spacing w:val="4"/>
        </w:rPr>
        <w:tab/>
        <w:t xml:space="preserve">       </w:t>
      </w:r>
      <w:r w:rsidR="0089505A" w:rsidRPr="00F83BA4">
        <w:rPr>
          <w:b/>
          <w:bCs/>
          <w:spacing w:val="4"/>
        </w:rPr>
        <w:tab/>
      </w:r>
      <w:r w:rsidR="003328FD" w:rsidRPr="00F83BA4">
        <w:rPr>
          <w:b/>
          <w:bCs/>
          <w:spacing w:val="4"/>
        </w:rPr>
        <w:tab/>
      </w:r>
      <w:r w:rsidR="0089505A" w:rsidRPr="00F83BA4">
        <w:rPr>
          <w:b/>
          <w:bCs/>
          <w:spacing w:val="-2"/>
        </w:rPr>
        <w:t xml:space="preserve"> </w:t>
      </w:r>
      <w:r w:rsidR="003328FD" w:rsidRPr="00F83BA4">
        <w:rPr>
          <w:b/>
          <w:bCs/>
          <w:spacing w:val="-2"/>
        </w:rPr>
        <w:t xml:space="preserve">                                             </w:t>
      </w:r>
      <w:r w:rsidR="00112FFB" w:rsidRPr="00F83BA4">
        <w:rPr>
          <w:b/>
          <w:bCs/>
          <w:spacing w:val="-2"/>
        </w:rPr>
        <w:t xml:space="preserve">         </w:t>
      </w:r>
      <w:r w:rsidR="00A07BA7" w:rsidRPr="00F83BA4">
        <w:rPr>
          <w:b/>
          <w:bCs/>
          <w:spacing w:val="-2"/>
        </w:rPr>
        <w:t>Kaitlyn Pratt, Clerk of the Board</w:t>
      </w:r>
    </w:p>
    <w:p w14:paraId="711DDEC7" w14:textId="77777777" w:rsidR="0089505A" w:rsidRPr="00C343DA" w:rsidRDefault="0089505A" w:rsidP="006E66B2">
      <w:pPr>
        <w:jc w:val="both"/>
        <w:rPr>
          <w:sz w:val="19"/>
          <w:szCs w:val="19"/>
        </w:rPr>
      </w:pPr>
    </w:p>
    <w:p w14:paraId="21F87400" w14:textId="77777777" w:rsidR="00A2165B" w:rsidRPr="003E3BF3" w:rsidRDefault="00A2165B" w:rsidP="00BB242B">
      <w:pPr>
        <w:tabs>
          <w:tab w:val="center" w:pos="4320"/>
          <w:tab w:val="center" w:pos="4680"/>
          <w:tab w:val="left" w:pos="5715"/>
          <w:tab w:val="right" w:pos="8640"/>
        </w:tabs>
        <w:rPr>
          <w:sz w:val="19"/>
          <w:szCs w:val="19"/>
        </w:rPr>
      </w:pPr>
    </w:p>
    <w:p w14:paraId="5386F9A4" w14:textId="0815B225" w:rsidR="006E66B2" w:rsidRDefault="006E66B2">
      <w:pPr>
        <w:tabs>
          <w:tab w:val="center" w:pos="4320"/>
          <w:tab w:val="center" w:pos="4680"/>
          <w:tab w:val="left" w:pos="5715"/>
          <w:tab w:val="right" w:pos="8640"/>
        </w:tabs>
        <w:jc w:val="center"/>
        <w:rPr>
          <w:sz w:val="19"/>
          <w:szCs w:val="19"/>
        </w:rPr>
      </w:pPr>
    </w:p>
    <w:p w14:paraId="2268E9B4" w14:textId="77777777" w:rsidR="00C417E5" w:rsidRPr="003E3BF3" w:rsidRDefault="00C417E5" w:rsidP="00BB242B">
      <w:pPr>
        <w:tabs>
          <w:tab w:val="center" w:pos="4320"/>
          <w:tab w:val="center" w:pos="4680"/>
          <w:tab w:val="left" w:pos="5715"/>
          <w:tab w:val="right" w:pos="8640"/>
        </w:tabs>
        <w:rPr>
          <w:sz w:val="19"/>
          <w:szCs w:val="19"/>
        </w:rPr>
      </w:pPr>
    </w:p>
    <w:sectPr w:rsidR="00C417E5" w:rsidRPr="003E3BF3"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AEBC" w14:textId="77777777" w:rsidR="006D4E59" w:rsidRDefault="006D4E59" w:rsidP="007D3DE2">
      <w:r>
        <w:separator/>
      </w:r>
    </w:p>
  </w:endnote>
  <w:endnote w:type="continuationSeparator" w:id="0">
    <w:p w14:paraId="4C10A2A8" w14:textId="77777777" w:rsidR="006D4E59" w:rsidRDefault="006D4E59"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EE44" w14:textId="77777777" w:rsidR="006D4E59" w:rsidRDefault="006D4E59" w:rsidP="007D3DE2">
      <w:r>
        <w:separator/>
      </w:r>
    </w:p>
  </w:footnote>
  <w:footnote w:type="continuationSeparator" w:id="0">
    <w:p w14:paraId="48AD8391" w14:textId="77777777" w:rsidR="006D4E59" w:rsidRDefault="006D4E59"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75pt;height:.75pt;visibility:visibl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E21D2"/>
    <w:multiLevelType w:val="multilevel"/>
    <w:tmpl w:val="4E208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84F7B"/>
    <w:multiLevelType w:val="hybridMultilevel"/>
    <w:tmpl w:val="EB3E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8F26DF"/>
    <w:multiLevelType w:val="hybridMultilevel"/>
    <w:tmpl w:val="FE0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36531B"/>
    <w:multiLevelType w:val="multilevel"/>
    <w:tmpl w:val="FDBA8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3E6BD8"/>
    <w:multiLevelType w:val="multilevel"/>
    <w:tmpl w:val="B11CF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48"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241792"/>
    <w:multiLevelType w:val="multilevel"/>
    <w:tmpl w:val="0596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42"/>
  </w:num>
  <w:num w:numId="2" w16cid:durableId="281232819">
    <w:abstractNumId w:val="2"/>
  </w:num>
  <w:num w:numId="3" w16cid:durableId="2048211463">
    <w:abstractNumId w:val="24"/>
  </w:num>
  <w:num w:numId="4" w16cid:durableId="1465849026">
    <w:abstractNumId w:val="27"/>
  </w:num>
  <w:num w:numId="5" w16cid:durableId="50077160">
    <w:abstractNumId w:val="41"/>
  </w:num>
  <w:num w:numId="6" w16cid:durableId="1750274454">
    <w:abstractNumId w:val="44"/>
  </w:num>
  <w:num w:numId="7" w16cid:durableId="1333222810">
    <w:abstractNumId w:val="37"/>
  </w:num>
  <w:num w:numId="8" w16cid:durableId="1507867508">
    <w:abstractNumId w:val="19"/>
  </w:num>
  <w:num w:numId="9" w16cid:durableId="438380165">
    <w:abstractNumId w:val="23"/>
  </w:num>
  <w:num w:numId="10" w16cid:durableId="587422593">
    <w:abstractNumId w:val="46"/>
  </w:num>
  <w:num w:numId="11" w16cid:durableId="2056275926">
    <w:abstractNumId w:val="4"/>
  </w:num>
  <w:num w:numId="12" w16cid:durableId="1903448057">
    <w:abstractNumId w:val="38"/>
  </w:num>
  <w:num w:numId="13" w16cid:durableId="421921138">
    <w:abstractNumId w:val="15"/>
  </w:num>
  <w:num w:numId="14" w16cid:durableId="999962090">
    <w:abstractNumId w:val="36"/>
  </w:num>
  <w:num w:numId="15" w16cid:durableId="1459762750">
    <w:abstractNumId w:val="39"/>
  </w:num>
  <w:num w:numId="16" w16cid:durableId="1978365900">
    <w:abstractNumId w:val="31"/>
  </w:num>
  <w:num w:numId="17" w16cid:durableId="1620918426">
    <w:abstractNumId w:val="43"/>
  </w:num>
  <w:num w:numId="18" w16cid:durableId="1254129123">
    <w:abstractNumId w:val="30"/>
  </w:num>
  <w:num w:numId="19" w16cid:durableId="1410272171">
    <w:abstractNumId w:val="29"/>
  </w:num>
  <w:num w:numId="20" w16cid:durableId="492378038">
    <w:abstractNumId w:val="13"/>
  </w:num>
  <w:num w:numId="21" w16cid:durableId="601031171">
    <w:abstractNumId w:val="1"/>
  </w:num>
  <w:num w:numId="22" w16cid:durableId="1045905668">
    <w:abstractNumId w:val="0"/>
  </w:num>
  <w:num w:numId="23" w16cid:durableId="797719200">
    <w:abstractNumId w:val="47"/>
  </w:num>
  <w:num w:numId="24" w16cid:durableId="1490294401">
    <w:abstractNumId w:val="25"/>
  </w:num>
  <w:num w:numId="25" w16cid:durableId="311837860">
    <w:abstractNumId w:val="3"/>
  </w:num>
  <w:num w:numId="26" w16cid:durableId="1686637673">
    <w:abstractNumId w:val="45"/>
  </w:num>
  <w:num w:numId="27" w16cid:durableId="170685738">
    <w:abstractNumId w:val="28"/>
  </w:num>
  <w:num w:numId="28" w16cid:durableId="1702434937">
    <w:abstractNumId w:val="32"/>
  </w:num>
  <w:num w:numId="29" w16cid:durableId="717363869">
    <w:abstractNumId w:val="22"/>
  </w:num>
  <w:num w:numId="30" w16cid:durableId="826239004">
    <w:abstractNumId w:val="10"/>
  </w:num>
  <w:num w:numId="31" w16cid:durableId="373164787">
    <w:abstractNumId w:val="20"/>
  </w:num>
  <w:num w:numId="32" w16cid:durableId="1432775775">
    <w:abstractNumId w:val="40"/>
  </w:num>
  <w:num w:numId="33" w16cid:durableId="1298294822">
    <w:abstractNumId w:val="26"/>
  </w:num>
  <w:num w:numId="34" w16cid:durableId="95027933">
    <w:abstractNumId w:val="35"/>
  </w:num>
  <w:num w:numId="35" w16cid:durableId="443812584">
    <w:abstractNumId w:val="8"/>
  </w:num>
  <w:num w:numId="36" w16cid:durableId="72972759">
    <w:abstractNumId w:val="12"/>
  </w:num>
  <w:num w:numId="37" w16cid:durableId="915434177">
    <w:abstractNumId w:val="48"/>
  </w:num>
  <w:num w:numId="38" w16cid:durableId="2008704353">
    <w:abstractNumId w:val="21"/>
  </w:num>
  <w:num w:numId="39" w16cid:durableId="302470753">
    <w:abstractNumId w:val="7"/>
  </w:num>
  <w:num w:numId="40" w16cid:durableId="1940023960">
    <w:abstractNumId w:val="14"/>
  </w:num>
  <w:num w:numId="41" w16cid:durableId="789739080">
    <w:abstractNumId w:val="9"/>
  </w:num>
  <w:num w:numId="42" w16cid:durableId="1653413176">
    <w:abstractNumId w:val="6"/>
  </w:num>
  <w:num w:numId="43" w16cid:durableId="1335956805">
    <w:abstractNumId w:val="33"/>
  </w:num>
  <w:num w:numId="44" w16cid:durableId="1865484695">
    <w:abstractNumId w:val="17"/>
  </w:num>
  <w:num w:numId="45" w16cid:durableId="1786733112">
    <w:abstractNumId w:val="5"/>
  </w:num>
  <w:num w:numId="46" w16cid:durableId="2015840681">
    <w:abstractNumId w:val="11"/>
  </w:num>
  <w:num w:numId="47" w16cid:durableId="1932199945">
    <w:abstractNumId w:val="18"/>
  </w:num>
  <w:num w:numId="48" w16cid:durableId="189536502">
    <w:abstractNumId w:val="34"/>
  </w:num>
  <w:num w:numId="49" w16cid:durableId="1141654142">
    <w:abstractNumId w:val="16"/>
  </w:num>
  <w:num w:numId="50" w16cid:durableId="1975255822">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926"/>
    <w:rsid w:val="00016AB5"/>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3656"/>
    <w:rsid w:val="00083DAF"/>
    <w:rsid w:val="00087232"/>
    <w:rsid w:val="00087601"/>
    <w:rsid w:val="000878E3"/>
    <w:rsid w:val="00090065"/>
    <w:rsid w:val="0009057B"/>
    <w:rsid w:val="00090F1E"/>
    <w:rsid w:val="0009231A"/>
    <w:rsid w:val="000928F2"/>
    <w:rsid w:val="00094C05"/>
    <w:rsid w:val="00096B96"/>
    <w:rsid w:val="000A17E5"/>
    <w:rsid w:val="000A612D"/>
    <w:rsid w:val="000A6C9F"/>
    <w:rsid w:val="000A7272"/>
    <w:rsid w:val="000B0ED9"/>
    <w:rsid w:val="000B1F18"/>
    <w:rsid w:val="000B25E3"/>
    <w:rsid w:val="000B649F"/>
    <w:rsid w:val="000B6A8F"/>
    <w:rsid w:val="000C0422"/>
    <w:rsid w:val="000C16D1"/>
    <w:rsid w:val="000C3283"/>
    <w:rsid w:val="000C4025"/>
    <w:rsid w:val="000C50E5"/>
    <w:rsid w:val="000C5897"/>
    <w:rsid w:val="000C5934"/>
    <w:rsid w:val="000C6923"/>
    <w:rsid w:val="000C6AEA"/>
    <w:rsid w:val="000C7AA2"/>
    <w:rsid w:val="000D3BC4"/>
    <w:rsid w:val="000D47DE"/>
    <w:rsid w:val="000D4A47"/>
    <w:rsid w:val="000D5908"/>
    <w:rsid w:val="000D6889"/>
    <w:rsid w:val="000E38FF"/>
    <w:rsid w:val="000E44F3"/>
    <w:rsid w:val="000E4B27"/>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2FFB"/>
    <w:rsid w:val="0011648B"/>
    <w:rsid w:val="001164D0"/>
    <w:rsid w:val="00120DDB"/>
    <w:rsid w:val="00126E57"/>
    <w:rsid w:val="00127435"/>
    <w:rsid w:val="00130284"/>
    <w:rsid w:val="0013034A"/>
    <w:rsid w:val="001315D3"/>
    <w:rsid w:val="00133E6C"/>
    <w:rsid w:val="00135640"/>
    <w:rsid w:val="00137F5B"/>
    <w:rsid w:val="00140835"/>
    <w:rsid w:val="00141EA8"/>
    <w:rsid w:val="00142217"/>
    <w:rsid w:val="00143E4E"/>
    <w:rsid w:val="0014464E"/>
    <w:rsid w:val="001468CE"/>
    <w:rsid w:val="00146B3A"/>
    <w:rsid w:val="00147161"/>
    <w:rsid w:val="00150A5C"/>
    <w:rsid w:val="00151700"/>
    <w:rsid w:val="0015348F"/>
    <w:rsid w:val="00153D8B"/>
    <w:rsid w:val="00154BC3"/>
    <w:rsid w:val="00155990"/>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87F59"/>
    <w:rsid w:val="00191E1D"/>
    <w:rsid w:val="0019312F"/>
    <w:rsid w:val="0019409E"/>
    <w:rsid w:val="001951B8"/>
    <w:rsid w:val="001958EA"/>
    <w:rsid w:val="001969ED"/>
    <w:rsid w:val="00197A30"/>
    <w:rsid w:val="001A136F"/>
    <w:rsid w:val="001A2B0A"/>
    <w:rsid w:val="001A3D06"/>
    <w:rsid w:val="001A5383"/>
    <w:rsid w:val="001B2714"/>
    <w:rsid w:val="001B6987"/>
    <w:rsid w:val="001B6B19"/>
    <w:rsid w:val="001B7C01"/>
    <w:rsid w:val="001B7F77"/>
    <w:rsid w:val="001C598E"/>
    <w:rsid w:val="001C61B7"/>
    <w:rsid w:val="001C67F2"/>
    <w:rsid w:val="001C6818"/>
    <w:rsid w:val="001C6C83"/>
    <w:rsid w:val="001C70AB"/>
    <w:rsid w:val="001C7A8A"/>
    <w:rsid w:val="001D0FF1"/>
    <w:rsid w:val="001D22FF"/>
    <w:rsid w:val="001D4083"/>
    <w:rsid w:val="001D4240"/>
    <w:rsid w:val="001D4D2C"/>
    <w:rsid w:val="001D515F"/>
    <w:rsid w:val="001D52AD"/>
    <w:rsid w:val="001E0903"/>
    <w:rsid w:val="001E1A53"/>
    <w:rsid w:val="001E64B2"/>
    <w:rsid w:val="001E6D8B"/>
    <w:rsid w:val="001F0030"/>
    <w:rsid w:val="001F0C65"/>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35C6"/>
    <w:rsid w:val="0022395B"/>
    <w:rsid w:val="00225153"/>
    <w:rsid w:val="00226021"/>
    <w:rsid w:val="002276EE"/>
    <w:rsid w:val="00227EE6"/>
    <w:rsid w:val="0023005E"/>
    <w:rsid w:val="00230B45"/>
    <w:rsid w:val="00232D00"/>
    <w:rsid w:val="00233E43"/>
    <w:rsid w:val="002364CB"/>
    <w:rsid w:val="0024281F"/>
    <w:rsid w:val="0024373F"/>
    <w:rsid w:val="00243BD2"/>
    <w:rsid w:val="00243F5B"/>
    <w:rsid w:val="0024553F"/>
    <w:rsid w:val="00245FCC"/>
    <w:rsid w:val="002467E6"/>
    <w:rsid w:val="00250099"/>
    <w:rsid w:val="00254A63"/>
    <w:rsid w:val="002573E9"/>
    <w:rsid w:val="00257962"/>
    <w:rsid w:val="00262310"/>
    <w:rsid w:val="002627A1"/>
    <w:rsid w:val="002629DD"/>
    <w:rsid w:val="00263FB8"/>
    <w:rsid w:val="002656AF"/>
    <w:rsid w:val="00265F8D"/>
    <w:rsid w:val="002673E5"/>
    <w:rsid w:val="00271F9A"/>
    <w:rsid w:val="002756D4"/>
    <w:rsid w:val="00276698"/>
    <w:rsid w:val="00276CCA"/>
    <w:rsid w:val="00277116"/>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853"/>
    <w:rsid w:val="002B3AB4"/>
    <w:rsid w:val="002B4043"/>
    <w:rsid w:val="002B4F45"/>
    <w:rsid w:val="002B663B"/>
    <w:rsid w:val="002B73BA"/>
    <w:rsid w:val="002C0E4E"/>
    <w:rsid w:val="002C0EF4"/>
    <w:rsid w:val="002C1419"/>
    <w:rsid w:val="002C2184"/>
    <w:rsid w:val="002C239F"/>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300013"/>
    <w:rsid w:val="00300C7B"/>
    <w:rsid w:val="00302E35"/>
    <w:rsid w:val="003030AD"/>
    <w:rsid w:val="0030744B"/>
    <w:rsid w:val="003102A0"/>
    <w:rsid w:val="0031358A"/>
    <w:rsid w:val="0031390D"/>
    <w:rsid w:val="00313A9D"/>
    <w:rsid w:val="00313D5E"/>
    <w:rsid w:val="00313E51"/>
    <w:rsid w:val="003154FA"/>
    <w:rsid w:val="00317CBA"/>
    <w:rsid w:val="003201BE"/>
    <w:rsid w:val="00320260"/>
    <w:rsid w:val="0032122A"/>
    <w:rsid w:val="00325C8B"/>
    <w:rsid w:val="0032642B"/>
    <w:rsid w:val="00330CC1"/>
    <w:rsid w:val="00331C00"/>
    <w:rsid w:val="00332490"/>
    <w:rsid w:val="003328FD"/>
    <w:rsid w:val="003336EA"/>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6FD5"/>
    <w:rsid w:val="00357144"/>
    <w:rsid w:val="00357A1F"/>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620F"/>
    <w:rsid w:val="003A7EE6"/>
    <w:rsid w:val="003B09CC"/>
    <w:rsid w:val="003B20AB"/>
    <w:rsid w:val="003B4FBA"/>
    <w:rsid w:val="003B52FC"/>
    <w:rsid w:val="003B5F17"/>
    <w:rsid w:val="003B6027"/>
    <w:rsid w:val="003B60A8"/>
    <w:rsid w:val="003B77B5"/>
    <w:rsid w:val="003C0334"/>
    <w:rsid w:val="003C1319"/>
    <w:rsid w:val="003C1346"/>
    <w:rsid w:val="003C17DF"/>
    <w:rsid w:val="003C1959"/>
    <w:rsid w:val="003C1F2E"/>
    <w:rsid w:val="003C1FBC"/>
    <w:rsid w:val="003C2155"/>
    <w:rsid w:val="003C2418"/>
    <w:rsid w:val="003C4A8C"/>
    <w:rsid w:val="003C5FD2"/>
    <w:rsid w:val="003C62A9"/>
    <w:rsid w:val="003C6CBC"/>
    <w:rsid w:val="003D04B2"/>
    <w:rsid w:val="003D068E"/>
    <w:rsid w:val="003D33CA"/>
    <w:rsid w:val="003D3691"/>
    <w:rsid w:val="003D4B5B"/>
    <w:rsid w:val="003D5166"/>
    <w:rsid w:val="003D5A3B"/>
    <w:rsid w:val="003D6ABA"/>
    <w:rsid w:val="003E0A7D"/>
    <w:rsid w:val="003E0DA3"/>
    <w:rsid w:val="003E18E6"/>
    <w:rsid w:val="003E2B2E"/>
    <w:rsid w:val="003E39A8"/>
    <w:rsid w:val="003E3BF3"/>
    <w:rsid w:val="003E451C"/>
    <w:rsid w:val="003E6279"/>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75F"/>
    <w:rsid w:val="00437B49"/>
    <w:rsid w:val="00440564"/>
    <w:rsid w:val="004406EA"/>
    <w:rsid w:val="00440D55"/>
    <w:rsid w:val="0044208A"/>
    <w:rsid w:val="00443A60"/>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550D"/>
    <w:rsid w:val="00465731"/>
    <w:rsid w:val="00465EF7"/>
    <w:rsid w:val="0046614A"/>
    <w:rsid w:val="00466743"/>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331"/>
    <w:rsid w:val="004E4599"/>
    <w:rsid w:val="004E4744"/>
    <w:rsid w:val="004E5029"/>
    <w:rsid w:val="004E715D"/>
    <w:rsid w:val="004E7F3E"/>
    <w:rsid w:val="004F0DD1"/>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12DF"/>
    <w:rsid w:val="005136EB"/>
    <w:rsid w:val="00513ECD"/>
    <w:rsid w:val="0051547D"/>
    <w:rsid w:val="00516507"/>
    <w:rsid w:val="0052019E"/>
    <w:rsid w:val="005208F6"/>
    <w:rsid w:val="0052230F"/>
    <w:rsid w:val="00522581"/>
    <w:rsid w:val="005242B1"/>
    <w:rsid w:val="00525D12"/>
    <w:rsid w:val="0052630C"/>
    <w:rsid w:val="00526EFA"/>
    <w:rsid w:val="00526F44"/>
    <w:rsid w:val="00530D3A"/>
    <w:rsid w:val="00531371"/>
    <w:rsid w:val="005316BF"/>
    <w:rsid w:val="00535967"/>
    <w:rsid w:val="0053619A"/>
    <w:rsid w:val="00536492"/>
    <w:rsid w:val="0053731B"/>
    <w:rsid w:val="00542D43"/>
    <w:rsid w:val="005431C3"/>
    <w:rsid w:val="0054351C"/>
    <w:rsid w:val="00544F8E"/>
    <w:rsid w:val="00546717"/>
    <w:rsid w:val="00547E0A"/>
    <w:rsid w:val="00550309"/>
    <w:rsid w:val="0055060C"/>
    <w:rsid w:val="005517BB"/>
    <w:rsid w:val="00552211"/>
    <w:rsid w:val="00555CFA"/>
    <w:rsid w:val="00556432"/>
    <w:rsid w:val="005564DC"/>
    <w:rsid w:val="00556D31"/>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CB7"/>
    <w:rsid w:val="00581D3E"/>
    <w:rsid w:val="00581FBD"/>
    <w:rsid w:val="00582AAF"/>
    <w:rsid w:val="0058350D"/>
    <w:rsid w:val="00583739"/>
    <w:rsid w:val="00584CE3"/>
    <w:rsid w:val="0058579D"/>
    <w:rsid w:val="00587C92"/>
    <w:rsid w:val="00587D68"/>
    <w:rsid w:val="005910F6"/>
    <w:rsid w:val="00591CEC"/>
    <w:rsid w:val="00594A28"/>
    <w:rsid w:val="00595669"/>
    <w:rsid w:val="0059664B"/>
    <w:rsid w:val="0059686E"/>
    <w:rsid w:val="0059752A"/>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E8B"/>
    <w:rsid w:val="005C5CE1"/>
    <w:rsid w:val="005C6B86"/>
    <w:rsid w:val="005C7AD7"/>
    <w:rsid w:val="005D0FA2"/>
    <w:rsid w:val="005D159B"/>
    <w:rsid w:val="005D2C3F"/>
    <w:rsid w:val="005D32C2"/>
    <w:rsid w:val="005D3851"/>
    <w:rsid w:val="005D3C16"/>
    <w:rsid w:val="005D5634"/>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6003AB"/>
    <w:rsid w:val="006013D1"/>
    <w:rsid w:val="0060288C"/>
    <w:rsid w:val="00604E23"/>
    <w:rsid w:val="006057F1"/>
    <w:rsid w:val="00605A39"/>
    <w:rsid w:val="0061005E"/>
    <w:rsid w:val="00610D4F"/>
    <w:rsid w:val="00612264"/>
    <w:rsid w:val="00613B8E"/>
    <w:rsid w:val="00613C82"/>
    <w:rsid w:val="00613FEF"/>
    <w:rsid w:val="006145E8"/>
    <w:rsid w:val="00614EA9"/>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877CE"/>
    <w:rsid w:val="006909ED"/>
    <w:rsid w:val="006955A1"/>
    <w:rsid w:val="00696CF1"/>
    <w:rsid w:val="00696F48"/>
    <w:rsid w:val="006A0A01"/>
    <w:rsid w:val="006A0DFD"/>
    <w:rsid w:val="006A159B"/>
    <w:rsid w:val="006B15FC"/>
    <w:rsid w:val="006B23E8"/>
    <w:rsid w:val="006B2BE7"/>
    <w:rsid w:val="006B2EE7"/>
    <w:rsid w:val="006B336F"/>
    <w:rsid w:val="006B3AEA"/>
    <w:rsid w:val="006B4A60"/>
    <w:rsid w:val="006B51B3"/>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946"/>
    <w:rsid w:val="006E20FD"/>
    <w:rsid w:val="006E25A2"/>
    <w:rsid w:val="006E2DE1"/>
    <w:rsid w:val="006E3E81"/>
    <w:rsid w:val="006E3ECC"/>
    <w:rsid w:val="006E4353"/>
    <w:rsid w:val="006E51C6"/>
    <w:rsid w:val="006E601B"/>
    <w:rsid w:val="006E66B2"/>
    <w:rsid w:val="006E7075"/>
    <w:rsid w:val="006F0055"/>
    <w:rsid w:val="006F02EA"/>
    <w:rsid w:val="006F429C"/>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174A"/>
    <w:rsid w:val="00725353"/>
    <w:rsid w:val="0072597A"/>
    <w:rsid w:val="0072682E"/>
    <w:rsid w:val="007303C2"/>
    <w:rsid w:val="00730909"/>
    <w:rsid w:val="00730DFE"/>
    <w:rsid w:val="00731117"/>
    <w:rsid w:val="0073128F"/>
    <w:rsid w:val="00731FD1"/>
    <w:rsid w:val="007320D5"/>
    <w:rsid w:val="00732F4B"/>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484A"/>
    <w:rsid w:val="0075792C"/>
    <w:rsid w:val="00757971"/>
    <w:rsid w:val="0076119A"/>
    <w:rsid w:val="00763827"/>
    <w:rsid w:val="0076386E"/>
    <w:rsid w:val="00766FC1"/>
    <w:rsid w:val="00770135"/>
    <w:rsid w:val="0077069A"/>
    <w:rsid w:val="0077120C"/>
    <w:rsid w:val="00771291"/>
    <w:rsid w:val="007735E5"/>
    <w:rsid w:val="00774C0F"/>
    <w:rsid w:val="00775688"/>
    <w:rsid w:val="00776044"/>
    <w:rsid w:val="00777C87"/>
    <w:rsid w:val="00777E3E"/>
    <w:rsid w:val="00780BCD"/>
    <w:rsid w:val="00783B0B"/>
    <w:rsid w:val="00786764"/>
    <w:rsid w:val="00786F87"/>
    <w:rsid w:val="00787340"/>
    <w:rsid w:val="007875FB"/>
    <w:rsid w:val="00791C99"/>
    <w:rsid w:val="0079249C"/>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CF2"/>
    <w:rsid w:val="007B562A"/>
    <w:rsid w:val="007B6F85"/>
    <w:rsid w:val="007B750B"/>
    <w:rsid w:val="007B7DF8"/>
    <w:rsid w:val="007C02A6"/>
    <w:rsid w:val="007C146E"/>
    <w:rsid w:val="007C3D76"/>
    <w:rsid w:val="007C73F3"/>
    <w:rsid w:val="007D068D"/>
    <w:rsid w:val="007D24CC"/>
    <w:rsid w:val="007D3DE2"/>
    <w:rsid w:val="007D488B"/>
    <w:rsid w:val="007D5021"/>
    <w:rsid w:val="007D5AC1"/>
    <w:rsid w:val="007D5F22"/>
    <w:rsid w:val="007D697A"/>
    <w:rsid w:val="007E02DE"/>
    <w:rsid w:val="007E27DA"/>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846"/>
    <w:rsid w:val="008612C0"/>
    <w:rsid w:val="00862140"/>
    <w:rsid w:val="008630A5"/>
    <w:rsid w:val="0086495D"/>
    <w:rsid w:val="00864F10"/>
    <w:rsid w:val="008666DA"/>
    <w:rsid w:val="00870146"/>
    <w:rsid w:val="00870879"/>
    <w:rsid w:val="00872042"/>
    <w:rsid w:val="0087220F"/>
    <w:rsid w:val="008729CE"/>
    <w:rsid w:val="0087429E"/>
    <w:rsid w:val="0087453E"/>
    <w:rsid w:val="00874E02"/>
    <w:rsid w:val="008757C9"/>
    <w:rsid w:val="00882F4D"/>
    <w:rsid w:val="00883466"/>
    <w:rsid w:val="00883872"/>
    <w:rsid w:val="0088478D"/>
    <w:rsid w:val="00885F7F"/>
    <w:rsid w:val="00886C0E"/>
    <w:rsid w:val="00886F70"/>
    <w:rsid w:val="00887387"/>
    <w:rsid w:val="0088753A"/>
    <w:rsid w:val="0089191C"/>
    <w:rsid w:val="00891B30"/>
    <w:rsid w:val="008921AA"/>
    <w:rsid w:val="0089271C"/>
    <w:rsid w:val="00892CCA"/>
    <w:rsid w:val="0089391F"/>
    <w:rsid w:val="00894964"/>
    <w:rsid w:val="00894C52"/>
    <w:rsid w:val="0089505A"/>
    <w:rsid w:val="00897644"/>
    <w:rsid w:val="008979D7"/>
    <w:rsid w:val="00897F8C"/>
    <w:rsid w:val="008A079E"/>
    <w:rsid w:val="008A07CA"/>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F30"/>
    <w:rsid w:val="00951536"/>
    <w:rsid w:val="0095655E"/>
    <w:rsid w:val="00960676"/>
    <w:rsid w:val="009608AA"/>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4FE9"/>
    <w:rsid w:val="009F5AD9"/>
    <w:rsid w:val="009F6907"/>
    <w:rsid w:val="009F6DD6"/>
    <w:rsid w:val="009F6E24"/>
    <w:rsid w:val="009F7F3D"/>
    <w:rsid w:val="009F7F3E"/>
    <w:rsid w:val="00A00D61"/>
    <w:rsid w:val="00A01374"/>
    <w:rsid w:val="00A0539C"/>
    <w:rsid w:val="00A05DE0"/>
    <w:rsid w:val="00A06819"/>
    <w:rsid w:val="00A07BA7"/>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2796"/>
    <w:rsid w:val="00A35393"/>
    <w:rsid w:val="00A371C1"/>
    <w:rsid w:val="00A40108"/>
    <w:rsid w:val="00A414F5"/>
    <w:rsid w:val="00A428BA"/>
    <w:rsid w:val="00A45B28"/>
    <w:rsid w:val="00A47173"/>
    <w:rsid w:val="00A5026C"/>
    <w:rsid w:val="00A50E6C"/>
    <w:rsid w:val="00A51622"/>
    <w:rsid w:val="00A51FAF"/>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4166"/>
    <w:rsid w:val="00A747A9"/>
    <w:rsid w:val="00A753DF"/>
    <w:rsid w:val="00A7550E"/>
    <w:rsid w:val="00A76938"/>
    <w:rsid w:val="00A76C0E"/>
    <w:rsid w:val="00A76C95"/>
    <w:rsid w:val="00A81C05"/>
    <w:rsid w:val="00A81DAC"/>
    <w:rsid w:val="00A82557"/>
    <w:rsid w:val="00A84234"/>
    <w:rsid w:val="00A8532B"/>
    <w:rsid w:val="00A85546"/>
    <w:rsid w:val="00A85F24"/>
    <w:rsid w:val="00A87CD6"/>
    <w:rsid w:val="00A91D5F"/>
    <w:rsid w:val="00A92915"/>
    <w:rsid w:val="00A93E69"/>
    <w:rsid w:val="00A9432E"/>
    <w:rsid w:val="00A9519E"/>
    <w:rsid w:val="00A96599"/>
    <w:rsid w:val="00A97C16"/>
    <w:rsid w:val="00A97D52"/>
    <w:rsid w:val="00AA0D2F"/>
    <w:rsid w:val="00AA0D9A"/>
    <w:rsid w:val="00AA2BB4"/>
    <w:rsid w:val="00AA4195"/>
    <w:rsid w:val="00AA49D7"/>
    <w:rsid w:val="00AA4A32"/>
    <w:rsid w:val="00AA4A8A"/>
    <w:rsid w:val="00AA4DB4"/>
    <w:rsid w:val="00AA539B"/>
    <w:rsid w:val="00AA6348"/>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D35"/>
    <w:rsid w:val="00AF76C5"/>
    <w:rsid w:val="00B017FC"/>
    <w:rsid w:val="00B03ECD"/>
    <w:rsid w:val="00B040DC"/>
    <w:rsid w:val="00B04AB6"/>
    <w:rsid w:val="00B10987"/>
    <w:rsid w:val="00B10ACE"/>
    <w:rsid w:val="00B12319"/>
    <w:rsid w:val="00B13988"/>
    <w:rsid w:val="00B16194"/>
    <w:rsid w:val="00B16F31"/>
    <w:rsid w:val="00B17FDD"/>
    <w:rsid w:val="00B2157E"/>
    <w:rsid w:val="00B23A87"/>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42B"/>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795"/>
    <w:rsid w:val="00BD4F41"/>
    <w:rsid w:val="00BD7058"/>
    <w:rsid w:val="00BD7A30"/>
    <w:rsid w:val="00BE0D95"/>
    <w:rsid w:val="00BE2959"/>
    <w:rsid w:val="00BE68B7"/>
    <w:rsid w:val="00BE77BA"/>
    <w:rsid w:val="00BF2812"/>
    <w:rsid w:val="00BF29F8"/>
    <w:rsid w:val="00BF3E57"/>
    <w:rsid w:val="00BF3FD3"/>
    <w:rsid w:val="00BF7E6C"/>
    <w:rsid w:val="00C010CE"/>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AD7"/>
    <w:rsid w:val="00C343DA"/>
    <w:rsid w:val="00C359AC"/>
    <w:rsid w:val="00C3721D"/>
    <w:rsid w:val="00C37C74"/>
    <w:rsid w:val="00C40BD2"/>
    <w:rsid w:val="00C417E5"/>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574"/>
    <w:rsid w:val="00CD6F23"/>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E3A"/>
    <w:rsid w:val="00D07AA0"/>
    <w:rsid w:val="00D07CCA"/>
    <w:rsid w:val="00D10AA3"/>
    <w:rsid w:val="00D11315"/>
    <w:rsid w:val="00D11DAE"/>
    <w:rsid w:val="00D15A93"/>
    <w:rsid w:val="00D1637A"/>
    <w:rsid w:val="00D1792D"/>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2B1"/>
    <w:rsid w:val="00D6373C"/>
    <w:rsid w:val="00D63F93"/>
    <w:rsid w:val="00D6494F"/>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A54"/>
    <w:rsid w:val="00DD0E19"/>
    <w:rsid w:val="00DD0F60"/>
    <w:rsid w:val="00DD1D9A"/>
    <w:rsid w:val="00DD2405"/>
    <w:rsid w:val="00DD291B"/>
    <w:rsid w:val="00DD3A6F"/>
    <w:rsid w:val="00DD6B63"/>
    <w:rsid w:val="00DD6C2F"/>
    <w:rsid w:val="00DD6CF0"/>
    <w:rsid w:val="00DD6E04"/>
    <w:rsid w:val="00DD6F88"/>
    <w:rsid w:val="00DE1965"/>
    <w:rsid w:val="00DE20BA"/>
    <w:rsid w:val="00DE2BF5"/>
    <w:rsid w:val="00DE337F"/>
    <w:rsid w:val="00DE3395"/>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23A2"/>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C24"/>
    <w:rsid w:val="00E976BB"/>
    <w:rsid w:val="00E97F48"/>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7742"/>
    <w:rsid w:val="00EB7A4F"/>
    <w:rsid w:val="00EC1D1F"/>
    <w:rsid w:val="00EC4D53"/>
    <w:rsid w:val="00EC5A2A"/>
    <w:rsid w:val="00EC726F"/>
    <w:rsid w:val="00ED01B5"/>
    <w:rsid w:val="00ED1AA4"/>
    <w:rsid w:val="00ED1D90"/>
    <w:rsid w:val="00ED1E53"/>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D9B"/>
    <w:rsid w:val="00F24FFE"/>
    <w:rsid w:val="00F30271"/>
    <w:rsid w:val="00F32577"/>
    <w:rsid w:val="00F403A9"/>
    <w:rsid w:val="00F40E7A"/>
    <w:rsid w:val="00F421CD"/>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5180"/>
    <w:rsid w:val="00F75D63"/>
    <w:rsid w:val="00F764BB"/>
    <w:rsid w:val="00F77DC8"/>
    <w:rsid w:val="00F83BA4"/>
    <w:rsid w:val="00F83E10"/>
    <w:rsid w:val="00F842CB"/>
    <w:rsid w:val="00F844F9"/>
    <w:rsid w:val="00F875CA"/>
    <w:rsid w:val="00F87D3A"/>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2CEE"/>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3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2</Pages>
  <Words>745</Words>
  <Characters>4285</Characters>
  <Application>Microsoft Office Word</Application>
  <DocSecurity>0</DocSecurity>
  <Lines>99</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Kaitlyn Carlson</cp:lastModifiedBy>
  <cp:revision>12</cp:revision>
  <cp:lastPrinted>2025-10-22T13:02:00Z</cp:lastPrinted>
  <dcterms:created xsi:type="dcterms:W3CDTF">2025-09-23T12:36:00Z</dcterms:created>
  <dcterms:modified xsi:type="dcterms:W3CDTF">2025-10-22T16:12:00Z</dcterms:modified>
</cp:coreProperties>
</file>